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971" w:rsidRDefault="00E92971">
      <w:pPr>
        <w:pStyle w:val="ConsPlusTitlePage"/>
      </w:pPr>
      <w:r>
        <w:t xml:space="preserve">Документ предоставлен </w:t>
      </w:r>
      <w:hyperlink r:id="rId4">
        <w:r>
          <w:rPr>
            <w:color w:val="0000FF"/>
          </w:rPr>
          <w:t>КонсультантПлюс</w:t>
        </w:r>
      </w:hyperlink>
      <w:r>
        <w:br/>
      </w:r>
    </w:p>
    <w:p w:rsidR="00E92971" w:rsidRDefault="00E92971">
      <w:pPr>
        <w:pStyle w:val="ConsPlusNormal"/>
        <w:jc w:val="both"/>
        <w:outlineLvl w:val="0"/>
      </w:pPr>
    </w:p>
    <w:p w:rsidR="00E92971" w:rsidRDefault="00E92971">
      <w:pPr>
        <w:pStyle w:val="ConsPlusNormal"/>
        <w:outlineLvl w:val="0"/>
      </w:pPr>
      <w:r>
        <w:t>Зарегистрировано в Минюсте России 26 декабря 2016 г. N 44978</w:t>
      </w:r>
    </w:p>
    <w:p w:rsidR="00E92971" w:rsidRDefault="00E92971">
      <w:pPr>
        <w:pStyle w:val="ConsPlusNormal"/>
        <w:pBdr>
          <w:bottom w:val="single" w:sz="6" w:space="0" w:color="auto"/>
        </w:pBdr>
        <w:spacing w:before="100" w:after="100"/>
        <w:jc w:val="both"/>
        <w:rPr>
          <w:sz w:val="2"/>
          <w:szCs w:val="2"/>
        </w:rPr>
      </w:pPr>
    </w:p>
    <w:p w:rsidR="00E92971" w:rsidRDefault="00E92971">
      <w:pPr>
        <w:pStyle w:val="ConsPlusNormal"/>
        <w:jc w:val="both"/>
      </w:pPr>
    </w:p>
    <w:p w:rsidR="00E92971" w:rsidRDefault="00E92971">
      <w:pPr>
        <w:pStyle w:val="ConsPlusTitle"/>
        <w:jc w:val="center"/>
      </w:pPr>
      <w:r>
        <w:t>МИНИСТЕРСТВО ОБРАЗОВАНИЯ И НАУКИ РОССИЙСКОЙ ФЕДЕРАЦИИ</w:t>
      </w:r>
    </w:p>
    <w:p w:rsidR="00E92971" w:rsidRDefault="00E92971">
      <w:pPr>
        <w:pStyle w:val="ConsPlusTitle"/>
        <w:jc w:val="center"/>
      </w:pPr>
    </w:p>
    <w:p w:rsidR="00E92971" w:rsidRDefault="00E92971">
      <w:pPr>
        <w:pStyle w:val="ConsPlusTitle"/>
        <w:jc w:val="center"/>
      </w:pPr>
      <w:r>
        <w:t>ПРИКАЗ</w:t>
      </w:r>
    </w:p>
    <w:p w:rsidR="00E92971" w:rsidRDefault="00E92971">
      <w:pPr>
        <w:pStyle w:val="ConsPlusTitle"/>
        <w:jc w:val="center"/>
      </w:pPr>
      <w:r>
        <w:t>от 9 декабря 2016 г. N 1548</w:t>
      </w:r>
    </w:p>
    <w:p w:rsidR="00E92971" w:rsidRDefault="00E92971">
      <w:pPr>
        <w:pStyle w:val="ConsPlusTitle"/>
        <w:jc w:val="center"/>
      </w:pPr>
    </w:p>
    <w:p w:rsidR="00E92971" w:rsidRDefault="00E92971">
      <w:pPr>
        <w:pStyle w:val="ConsPlusTitle"/>
        <w:jc w:val="center"/>
      </w:pPr>
      <w:r>
        <w:t>ОБ УТВЕРЖДЕНИИ</w:t>
      </w:r>
    </w:p>
    <w:p w:rsidR="00E92971" w:rsidRDefault="00E92971">
      <w:pPr>
        <w:pStyle w:val="ConsPlusTitle"/>
        <w:jc w:val="center"/>
      </w:pPr>
      <w:r>
        <w:t>ФЕДЕРАЛЬНОГО ГОСУДАРСТВЕННОГО ОБРАЗОВАТЕЛЬНОГО СТАНДАРТА</w:t>
      </w:r>
    </w:p>
    <w:p w:rsidR="00E92971" w:rsidRDefault="00E92971">
      <w:pPr>
        <w:pStyle w:val="ConsPlusTitle"/>
        <w:jc w:val="center"/>
      </w:pPr>
      <w:r>
        <w:t>СРЕДНЕГО ПРОФЕССИОНАЛЬНОГО ОБРАЗОВАНИЯ ПО СПЕЦИАЛЬНОСТИ</w:t>
      </w:r>
    </w:p>
    <w:p w:rsidR="00E92971" w:rsidRDefault="00E92971">
      <w:pPr>
        <w:pStyle w:val="ConsPlusTitle"/>
        <w:jc w:val="center"/>
      </w:pPr>
      <w:r>
        <w:t>09.02.06 СЕТЕВОЕ И СИСТЕМНОЕ АДМИНИСТРИРОВАНИЕ</w:t>
      </w:r>
    </w:p>
    <w:p w:rsidR="00E92971" w:rsidRDefault="00E929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971" w:rsidRDefault="00E929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971" w:rsidRDefault="00E929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971" w:rsidRDefault="00E92971">
            <w:pPr>
              <w:pStyle w:val="ConsPlusNormal"/>
              <w:jc w:val="center"/>
            </w:pPr>
            <w:r>
              <w:rPr>
                <w:color w:val="392C69"/>
              </w:rPr>
              <w:t>Список изменяющих документов</w:t>
            </w:r>
          </w:p>
          <w:p w:rsidR="00E92971" w:rsidRDefault="00E92971">
            <w:pPr>
              <w:pStyle w:val="ConsPlusNormal"/>
              <w:jc w:val="center"/>
            </w:pPr>
            <w:r>
              <w:rPr>
                <w:color w:val="392C69"/>
              </w:rPr>
              <w:t xml:space="preserve">(в ред. </w:t>
            </w:r>
            <w:hyperlink r:id="rId5">
              <w:r>
                <w:rPr>
                  <w:color w:val="0000FF"/>
                </w:rPr>
                <w:t>Приказа</w:t>
              </w:r>
            </w:hyperlink>
            <w:r>
              <w:rPr>
                <w:color w:val="392C69"/>
              </w:rPr>
              <w:t xml:space="preserve"> Минпросвещения России от 17.12.2020 N 747)</w:t>
            </w:r>
          </w:p>
        </w:tc>
        <w:tc>
          <w:tcPr>
            <w:tcW w:w="113" w:type="dxa"/>
            <w:tcBorders>
              <w:top w:val="nil"/>
              <w:left w:val="nil"/>
              <w:bottom w:val="nil"/>
              <w:right w:val="nil"/>
            </w:tcBorders>
            <w:shd w:val="clear" w:color="auto" w:fill="F4F3F8"/>
            <w:tcMar>
              <w:top w:w="0" w:type="dxa"/>
              <w:left w:w="0" w:type="dxa"/>
              <w:bottom w:w="0" w:type="dxa"/>
              <w:right w:w="0" w:type="dxa"/>
            </w:tcMar>
          </w:tcPr>
          <w:p w:rsidR="00E92971" w:rsidRDefault="00E92971">
            <w:pPr>
              <w:pStyle w:val="ConsPlusNormal"/>
            </w:pPr>
          </w:p>
        </w:tc>
      </w:tr>
    </w:tbl>
    <w:p w:rsidR="00E92971" w:rsidRDefault="00E92971">
      <w:pPr>
        <w:pStyle w:val="ConsPlusNormal"/>
        <w:jc w:val="both"/>
      </w:pPr>
    </w:p>
    <w:p w:rsidR="00E92971" w:rsidRDefault="00E92971">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E92971" w:rsidRDefault="00E92971">
      <w:pPr>
        <w:pStyle w:val="ConsPlusNormal"/>
        <w:spacing w:before="220"/>
        <w:ind w:firstLine="540"/>
        <w:jc w:val="both"/>
      </w:pPr>
      <w:r>
        <w:t xml:space="preserve">Утвердить прилагаемый федеральный государственный образовательный </w:t>
      </w:r>
      <w:hyperlink w:anchor="P33">
        <w:r>
          <w:rPr>
            <w:color w:val="0000FF"/>
          </w:rPr>
          <w:t>стандарт</w:t>
        </w:r>
      </w:hyperlink>
      <w:r>
        <w:t xml:space="preserve"> среднего профессионального образования по специальности 09.02.06 Сетевое и системное администрирование.</w:t>
      </w:r>
    </w:p>
    <w:p w:rsidR="00E92971" w:rsidRDefault="00E92971">
      <w:pPr>
        <w:pStyle w:val="ConsPlusNormal"/>
        <w:jc w:val="both"/>
      </w:pPr>
    </w:p>
    <w:p w:rsidR="00E92971" w:rsidRDefault="00E92971">
      <w:pPr>
        <w:pStyle w:val="ConsPlusNormal"/>
        <w:jc w:val="right"/>
      </w:pPr>
      <w:r>
        <w:t>Министр</w:t>
      </w:r>
    </w:p>
    <w:p w:rsidR="00E92971" w:rsidRDefault="00E92971">
      <w:pPr>
        <w:pStyle w:val="ConsPlusNormal"/>
        <w:jc w:val="right"/>
      </w:pPr>
      <w:r>
        <w:t>О.Ю.ВАСИЛЬЕВА</w:t>
      </w:r>
    </w:p>
    <w:p w:rsidR="00E92971" w:rsidRDefault="00E92971">
      <w:pPr>
        <w:pStyle w:val="ConsPlusNormal"/>
        <w:jc w:val="both"/>
      </w:pPr>
    </w:p>
    <w:p w:rsidR="00E92971" w:rsidRDefault="00E92971">
      <w:pPr>
        <w:pStyle w:val="ConsPlusNormal"/>
        <w:jc w:val="both"/>
      </w:pPr>
    </w:p>
    <w:p w:rsidR="00E92971" w:rsidRDefault="00E92971">
      <w:pPr>
        <w:pStyle w:val="ConsPlusNormal"/>
        <w:jc w:val="both"/>
      </w:pPr>
    </w:p>
    <w:p w:rsidR="00E92971" w:rsidRDefault="00E92971">
      <w:pPr>
        <w:pStyle w:val="ConsPlusNormal"/>
        <w:jc w:val="both"/>
      </w:pPr>
    </w:p>
    <w:p w:rsidR="00E92971" w:rsidRDefault="00E92971">
      <w:pPr>
        <w:pStyle w:val="ConsPlusNormal"/>
        <w:jc w:val="both"/>
      </w:pPr>
    </w:p>
    <w:p w:rsidR="00E92971" w:rsidRDefault="00E92971">
      <w:pPr>
        <w:pStyle w:val="ConsPlusNormal"/>
        <w:jc w:val="right"/>
        <w:outlineLvl w:val="0"/>
      </w:pPr>
      <w:r>
        <w:t>Приложение</w:t>
      </w:r>
    </w:p>
    <w:p w:rsidR="00E92971" w:rsidRDefault="00E92971">
      <w:pPr>
        <w:pStyle w:val="ConsPlusNormal"/>
        <w:jc w:val="both"/>
      </w:pPr>
    </w:p>
    <w:p w:rsidR="00E92971" w:rsidRDefault="00E92971">
      <w:pPr>
        <w:pStyle w:val="ConsPlusNormal"/>
        <w:jc w:val="right"/>
      </w:pPr>
      <w:r>
        <w:t>Утвержден</w:t>
      </w:r>
    </w:p>
    <w:p w:rsidR="00E92971" w:rsidRDefault="00E92971">
      <w:pPr>
        <w:pStyle w:val="ConsPlusNormal"/>
        <w:jc w:val="right"/>
      </w:pPr>
      <w:r>
        <w:t>приказом Министерства образования</w:t>
      </w:r>
    </w:p>
    <w:p w:rsidR="00E92971" w:rsidRDefault="00E92971">
      <w:pPr>
        <w:pStyle w:val="ConsPlusNormal"/>
        <w:jc w:val="right"/>
      </w:pPr>
      <w:r>
        <w:t>и науки Российской Федерации</w:t>
      </w:r>
    </w:p>
    <w:p w:rsidR="00E92971" w:rsidRDefault="00E92971">
      <w:pPr>
        <w:pStyle w:val="ConsPlusNormal"/>
        <w:jc w:val="right"/>
      </w:pPr>
      <w:r>
        <w:t>от 9 декабря 2016 г. N 1548</w:t>
      </w:r>
    </w:p>
    <w:p w:rsidR="00E92971" w:rsidRDefault="00E92971">
      <w:pPr>
        <w:pStyle w:val="ConsPlusNormal"/>
        <w:jc w:val="both"/>
      </w:pPr>
    </w:p>
    <w:p w:rsidR="00E92971" w:rsidRDefault="00E92971">
      <w:pPr>
        <w:pStyle w:val="ConsPlusTitle"/>
        <w:jc w:val="center"/>
      </w:pPr>
      <w:bookmarkStart w:id="0" w:name="P33"/>
      <w:bookmarkEnd w:id="0"/>
      <w:r>
        <w:t>ФЕДЕРАЛЬНЫЙ ГОСУДАРСТВЕННЫЙ ОБРАЗОВАТЕЛЬНЫЙ СТАНДАРТ</w:t>
      </w:r>
    </w:p>
    <w:p w:rsidR="00E92971" w:rsidRDefault="00E92971">
      <w:pPr>
        <w:pStyle w:val="ConsPlusTitle"/>
        <w:jc w:val="center"/>
      </w:pPr>
      <w:r>
        <w:t>СРЕДНЕГО ПРОФЕССИОНАЛЬНОГО ОБРАЗОВАНИЯ ПО СПЕЦИАЛЬНОСТИ</w:t>
      </w:r>
    </w:p>
    <w:p w:rsidR="00E92971" w:rsidRDefault="00E92971">
      <w:pPr>
        <w:pStyle w:val="ConsPlusTitle"/>
        <w:jc w:val="center"/>
      </w:pPr>
      <w:r>
        <w:t>09.02.06 СЕТЕВОЕ И СИСТЕМНОЕ АДМИНИСТРИРОВАНИЕ</w:t>
      </w:r>
    </w:p>
    <w:p w:rsidR="00E92971" w:rsidRDefault="00E929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29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971" w:rsidRDefault="00E929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2971" w:rsidRDefault="00E929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2971" w:rsidRDefault="00E92971">
            <w:pPr>
              <w:pStyle w:val="ConsPlusNormal"/>
              <w:jc w:val="center"/>
            </w:pPr>
            <w:r>
              <w:rPr>
                <w:color w:val="392C69"/>
              </w:rPr>
              <w:t>Список изменяющих документов</w:t>
            </w:r>
          </w:p>
          <w:p w:rsidR="00E92971" w:rsidRDefault="00E92971">
            <w:pPr>
              <w:pStyle w:val="ConsPlusNormal"/>
              <w:jc w:val="center"/>
            </w:pPr>
            <w:r>
              <w:rPr>
                <w:color w:val="392C69"/>
              </w:rPr>
              <w:t xml:space="preserve">(в ред. </w:t>
            </w:r>
            <w:hyperlink r:id="rId8">
              <w:r>
                <w:rPr>
                  <w:color w:val="0000FF"/>
                </w:rPr>
                <w:t>Приказа</w:t>
              </w:r>
            </w:hyperlink>
            <w:r>
              <w:rPr>
                <w:color w:val="392C69"/>
              </w:rPr>
              <w:t xml:space="preserve"> Минпросвещения России от 17.12.2020 N 747)</w:t>
            </w:r>
          </w:p>
        </w:tc>
        <w:tc>
          <w:tcPr>
            <w:tcW w:w="113" w:type="dxa"/>
            <w:tcBorders>
              <w:top w:val="nil"/>
              <w:left w:val="nil"/>
              <w:bottom w:val="nil"/>
              <w:right w:val="nil"/>
            </w:tcBorders>
            <w:shd w:val="clear" w:color="auto" w:fill="F4F3F8"/>
            <w:tcMar>
              <w:top w:w="0" w:type="dxa"/>
              <w:left w:w="0" w:type="dxa"/>
              <w:bottom w:w="0" w:type="dxa"/>
              <w:right w:w="0" w:type="dxa"/>
            </w:tcMar>
          </w:tcPr>
          <w:p w:rsidR="00E92971" w:rsidRDefault="00E92971">
            <w:pPr>
              <w:pStyle w:val="ConsPlusNormal"/>
            </w:pPr>
          </w:p>
        </w:tc>
      </w:tr>
    </w:tbl>
    <w:p w:rsidR="00E92971" w:rsidRDefault="00E92971">
      <w:pPr>
        <w:pStyle w:val="ConsPlusNormal"/>
        <w:jc w:val="both"/>
      </w:pPr>
    </w:p>
    <w:p w:rsidR="00E92971" w:rsidRDefault="00E92971">
      <w:pPr>
        <w:pStyle w:val="ConsPlusTitle"/>
        <w:jc w:val="center"/>
        <w:outlineLvl w:val="1"/>
      </w:pPr>
      <w:r>
        <w:t>I. ОБЩИЕ ПОЛОЖЕНИЯ</w:t>
      </w:r>
    </w:p>
    <w:p w:rsidR="00E92971" w:rsidRDefault="00E92971">
      <w:pPr>
        <w:pStyle w:val="ConsPlusNormal"/>
        <w:jc w:val="both"/>
      </w:pPr>
    </w:p>
    <w:p w:rsidR="00E92971" w:rsidRDefault="00E92971">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09.02.06 Сетевое и системное администрирование (далее - специальность).</w:t>
      </w:r>
    </w:p>
    <w:p w:rsidR="00E92971" w:rsidRDefault="00E92971">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E92971" w:rsidRDefault="00E92971">
      <w:pPr>
        <w:pStyle w:val="ConsPlusNormal"/>
        <w:spacing w:before="220"/>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258">
        <w:r>
          <w:rPr>
            <w:color w:val="0000FF"/>
          </w:rPr>
          <w:t>приложении N 1</w:t>
        </w:r>
      </w:hyperlink>
      <w:r>
        <w:t xml:space="preserve"> к настоящему ФГОС СПО.</w:t>
      </w:r>
    </w:p>
    <w:p w:rsidR="00E92971" w:rsidRDefault="00E92971">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E92971" w:rsidRDefault="00E92971">
      <w:pPr>
        <w:pStyle w:val="ConsPlusNormal"/>
        <w:spacing w:before="220"/>
        <w:ind w:firstLine="540"/>
        <w:jc w:val="both"/>
      </w:pPr>
      <w:bookmarkStart w:id="1" w:name="P45"/>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06 Связь, информационные и коммуникационные технологии &lt;1&gt;.</w:t>
      </w:r>
    </w:p>
    <w:p w:rsidR="00E92971" w:rsidRDefault="00E92971">
      <w:pPr>
        <w:pStyle w:val="ConsPlusNormal"/>
        <w:spacing w:before="220"/>
        <w:ind w:firstLine="540"/>
        <w:jc w:val="both"/>
      </w:pPr>
      <w:r>
        <w:t>--------------------------------</w:t>
      </w:r>
    </w:p>
    <w:p w:rsidR="00E92971" w:rsidRDefault="00E92971">
      <w:pPr>
        <w:pStyle w:val="ConsPlusNormal"/>
        <w:spacing w:before="220"/>
        <w:ind w:firstLine="540"/>
        <w:jc w:val="both"/>
      </w:pPr>
      <w:r>
        <w:t xml:space="preserve">&lt;1&gt; </w:t>
      </w:r>
      <w:hyperlink r:id="rId9">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E92971" w:rsidRDefault="00E92971">
      <w:pPr>
        <w:pStyle w:val="ConsPlusNormal"/>
        <w:jc w:val="both"/>
      </w:pPr>
    </w:p>
    <w:p w:rsidR="00E92971" w:rsidRDefault="00E92971">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E92971" w:rsidRDefault="00E92971">
      <w:pPr>
        <w:pStyle w:val="ConsPlusNormal"/>
        <w:spacing w:before="220"/>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E92971" w:rsidRDefault="00E92971">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E92971" w:rsidRDefault="00E92971">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rsidR="00E92971" w:rsidRDefault="00E92971">
      <w:pPr>
        <w:pStyle w:val="ConsPlusNormal"/>
        <w:jc w:val="both"/>
      </w:pPr>
      <w:r>
        <w:t xml:space="preserve">(в ред. </w:t>
      </w:r>
      <w:hyperlink r:id="rId10">
        <w:r>
          <w:rPr>
            <w:color w:val="0000FF"/>
          </w:rPr>
          <w:t>Приказа</w:t>
        </w:r>
      </w:hyperlink>
      <w:r>
        <w:t xml:space="preserve"> Минпросвещения России от 17.12.2020 N 747)</w:t>
      </w:r>
    </w:p>
    <w:p w:rsidR="00E92971" w:rsidRDefault="00E92971">
      <w:pPr>
        <w:pStyle w:val="ConsPlusNormal"/>
        <w:spacing w:before="220"/>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E92971" w:rsidRDefault="00E92971">
      <w:pPr>
        <w:pStyle w:val="ConsPlusNormal"/>
        <w:spacing w:before="220"/>
        <w:ind w:firstLine="540"/>
        <w:jc w:val="both"/>
      </w:pPr>
      <w:r>
        <w:lastRenderedPageBreak/>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E92971" w:rsidRDefault="00E92971">
      <w:pPr>
        <w:pStyle w:val="ConsPlusNormal"/>
        <w:spacing w:before="220"/>
        <w:ind w:firstLine="540"/>
        <w:jc w:val="both"/>
      </w:pPr>
      <w:r>
        <w:t>--------------------------------</w:t>
      </w:r>
    </w:p>
    <w:p w:rsidR="00E92971" w:rsidRDefault="00E92971">
      <w:pPr>
        <w:pStyle w:val="ConsPlusNormal"/>
        <w:spacing w:before="220"/>
        <w:ind w:firstLine="540"/>
        <w:jc w:val="both"/>
      </w:pPr>
      <w:r>
        <w:t xml:space="preserve">&lt;1&gt; См. </w:t>
      </w:r>
      <w:hyperlink r:id="rId1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E92971" w:rsidRDefault="00E92971">
      <w:pPr>
        <w:pStyle w:val="ConsPlusNormal"/>
        <w:jc w:val="both"/>
      </w:pPr>
    </w:p>
    <w:p w:rsidR="00E92971" w:rsidRDefault="00E92971">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E92971" w:rsidRDefault="00E92971">
      <w:pPr>
        <w:pStyle w:val="ConsPlusNormal"/>
        <w:spacing w:before="220"/>
        <w:ind w:firstLine="540"/>
        <w:jc w:val="both"/>
      </w:pPr>
      <w:r>
        <w:t>на базе основного общего образования - 3 года 10 месяцев;</w:t>
      </w:r>
    </w:p>
    <w:p w:rsidR="00E92971" w:rsidRDefault="00E92971">
      <w:pPr>
        <w:pStyle w:val="ConsPlusNormal"/>
        <w:spacing w:before="220"/>
        <w:ind w:firstLine="540"/>
        <w:jc w:val="both"/>
      </w:pPr>
      <w:r>
        <w:t>на базе среднего общего образования - 2 года 10 месяцев;</w:t>
      </w:r>
    </w:p>
    <w:p w:rsidR="00E92971" w:rsidRDefault="00E92971">
      <w:pPr>
        <w:pStyle w:val="ConsPlusNormal"/>
        <w:spacing w:before="220"/>
        <w:ind w:firstLine="540"/>
        <w:jc w:val="both"/>
      </w:pPr>
      <w:r>
        <w:t xml:space="preserve">Срок получения образования по образовательной программе, предусматривающей получение в соответствии с </w:t>
      </w:r>
      <w:hyperlink w:anchor="P69">
        <w:r>
          <w:rPr>
            <w:color w:val="0000FF"/>
          </w:rPr>
          <w:t>пунктом 1.12</w:t>
        </w:r>
      </w:hyperlink>
      <w:r>
        <w:t xml:space="preserve"> настоящего ФГОС СПО квалификации специалиста среднего звена "специалист по администрированию сети", увеличивается на 1 год.</w:t>
      </w:r>
    </w:p>
    <w:p w:rsidR="00E92971" w:rsidRDefault="00E92971">
      <w:pPr>
        <w:pStyle w:val="ConsPlusNormal"/>
        <w:spacing w:before="220"/>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E92971" w:rsidRDefault="00E92971">
      <w:pPr>
        <w:pStyle w:val="ConsPlusNormal"/>
        <w:spacing w:before="220"/>
        <w:ind w:firstLine="540"/>
        <w:jc w:val="both"/>
      </w:pPr>
      <w:r>
        <w:t>не более чем на 1,5 года при получении образования на базе основного общего образования;</w:t>
      </w:r>
    </w:p>
    <w:p w:rsidR="00E92971" w:rsidRDefault="00E92971">
      <w:pPr>
        <w:pStyle w:val="ConsPlusNormal"/>
        <w:spacing w:before="220"/>
        <w:ind w:firstLine="540"/>
        <w:jc w:val="both"/>
      </w:pPr>
      <w:r>
        <w:t>не более чем на 1 год при получении образования на базе среднего общего образования.</w:t>
      </w:r>
    </w:p>
    <w:p w:rsidR="00E92971" w:rsidRDefault="00E92971">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E92971" w:rsidRDefault="00E92971">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E92971" w:rsidRDefault="00E92971">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E92971" w:rsidRDefault="00E92971">
      <w:pPr>
        <w:pStyle w:val="ConsPlusNormal"/>
        <w:spacing w:before="220"/>
        <w:ind w:firstLine="540"/>
        <w:jc w:val="both"/>
      </w:pPr>
      <w:bookmarkStart w:id="2" w:name="P69"/>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2">
        <w:r>
          <w:rPr>
            <w:color w:val="0000FF"/>
          </w:rPr>
          <w:t>Перечне</w:t>
        </w:r>
      </w:hyperlink>
      <w:r>
        <w:t xml:space="preserve"> специальностей среднего профессионального образования, утвержденном приказом </w:t>
      </w:r>
      <w:r>
        <w:lastRenderedPageBreak/>
        <w:t>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E92971" w:rsidRDefault="00E92971">
      <w:pPr>
        <w:pStyle w:val="ConsPlusNormal"/>
        <w:spacing w:before="220"/>
        <w:ind w:firstLine="540"/>
        <w:jc w:val="both"/>
      </w:pPr>
      <w:r>
        <w:t>сетевой и системный администратор;</w:t>
      </w:r>
    </w:p>
    <w:p w:rsidR="00E92971" w:rsidRDefault="00E92971">
      <w:pPr>
        <w:pStyle w:val="ConsPlusNormal"/>
        <w:spacing w:before="220"/>
        <w:ind w:firstLine="540"/>
        <w:jc w:val="both"/>
      </w:pPr>
      <w:r>
        <w:t>специалист по администрированию сети.</w:t>
      </w:r>
    </w:p>
    <w:p w:rsidR="00E92971" w:rsidRDefault="00E92971">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rsidR="00E92971" w:rsidRDefault="00E92971">
      <w:pPr>
        <w:pStyle w:val="ConsPlusNormal"/>
        <w:jc w:val="both"/>
      </w:pPr>
      <w:r>
        <w:t xml:space="preserve">(п. 1.13 введен </w:t>
      </w:r>
      <w:hyperlink r:id="rId13">
        <w:r>
          <w:rPr>
            <w:color w:val="0000FF"/>
          </w:rPr>
          <w:t>Приказом</w:t>
        </w:r>
      </w:hyperlink>
      <w:r>
        <w:t xml:space="preserve"> Минпросвещения России от 17.12.2020 N 747)</w:t>
      </w:r>
    </w:p>
    <w:p w:rsidR="00E92971" w:rsidRDefault="00E92971">
      <w:pPr>
        <w:pStyle w:val="ConsPlusNormal"/>
        <w:jc w:val="both"/>
      </w:pPr>
    </w:p>
    <w:p w:rsidR="00E92971" w:rsidRDefault="00E92971">
      <w:pPr>
        <w:pStyle w:val="ConsPlusTitle"/>
        <w:jc w:val="center"/>
        <w:outlineLvl w:val="1"/>
      </w:pPr>
      <w:r>
        <w:t>II. ТРЕБОВАНИЯ К СТРУКТУРЕ ОБРАЗОВАТЕЛЬНОЙ ПРОГРАММЫ</w:t>
      </w:r>
    </w:p>
    <w:p w:rsidR="00E92971" w:rsidRDefault="00E92971">
      <w:pPr>
        <w:pStyle w:val="ConsPlusNormal"/>
        <w:jc w:val="both"/>
      </w:pPr>
    </w:p>
    <w:p w:rsidR="00E92971" w:rsidRDefault="00E92971">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E92971" w:rsidRDefault="00E92971">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7">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E92971" w:rsidRDefault="00E92971">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69">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E92971" w:rsidRDefault="00E92971">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E92971" w:rsidRDefault="00E92971">
      <w:pPr>
        <w:pStyle w:val="ConsPlusNormal"/>
        <w:jc w:val="both"/>
      </w:pPr>
      <w:r>
        <w:t xml:space="preserve">(в ред. </w:t>
      </w:r>
      <w:hyperlink r:id="rId14">
        <w:r>
          <w:rPr>
            <w:color w:val="0000FF"/>
          </w:rPr>
          <w:t>Приказа</w:t>
        </w:r>
      </w:hyperlink>
      <w:r>
        <w:t xml:space="preserve"> Минпросвещения России от 17.12.2020 N 747)</w:t>
      </w:r>
    </w:p>
    <w:p w:rsidR="00E92971" w:rsidRDefault="00E92971">
      <w:pPr>
        <w:pStyle w:val="ConsPlusNormal"/>
        <w:spacing w:before="220"/>
        <w:ind w:firstLine="540"/>
        <w:jc w:val="both"/>
      </w:pPr>
      <w:r>
        <w:t>2.2. Образовательная программа имеет следующую структуру:</w:t>
      </w:r>
    </w:p>
    <w:p w:rsidR="00E92971" w:rsidRDefault="00E92971">
      <w:pPr>
        <w:pStyle w:val="ConsPlusNormal"/>
        <w:spacing w:before="220"/>
        <w:ind w:firstLine="540"/>
        <w:jc w:val="both"/>
      </w:pPr>
      <w:r>
        <w:t>общий гуманитарный и социально-экономический цикл;</w:t>
      </w:r>
    </w:p>
    <w:p w:rsidR="00E92971" w:rsidRDefault="00E92971">
      <w:pPr>
        <w:pStyle w:val="ConsPlusNormal"/>
        <w:spacing w:before="220"/>
        <w:ind w:firstLine="540"/>
        <w:jc w:val="both"/>
      </w:pPr>
      <w:r>
        <w:t>математический и общий естественнонаучный цикл;</w:t>
      </w:r>
    </w:p>
    <w:p w:rsidR="00E92971" w:rsidRDefault="00E92971">
      <w:pPr>
        <w:pStyle w:val="ConsPlusNormal"/>
        <w:spacing w:before="220"/>
        <w:ind w:firstLine="540"/>
        <w:jc w:val="both"/>
      </w:pPr>
      <w:r>
        <w:t>общепрофессиональный цикл;</w:t>
      </w:r>
    </w:p>
    <w:p w:rsidR="00E92971" w:rsidRDefault="00E92971">
      <w:pPr>
        <w:pStyle w:val="ConsPlusNormal"/>
        <w:spacing w:before="220"/>
        <w:ind w:firstLine="540"/>
        <w:jc w:val="both"/>
      </w:pPr>
      <w:r>
        <w:t>профессиональный цикл;</w:t>
      </w:r>
    </w:p>
    <w:p w:rsidR="00E92971" w:rsidRDefault="00E92971">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9">
        <w:r>
          <w:rPr>
            <w:color w:val="0000FF"/>
          </w:rPr>
          <w:t>пункте 1.12</w:t>
        </w:r>
      </w:hyperlink>
      <w:r>
        <w:t xml:space="preserve"> настоящего ФГОС СПО.</w:t>
      </w:r>
    </w:p>
    <w:p w:rsidR="00E92971" w:rsidRDefault="00E92971">
      <w:pPr>
        <w:pStyle w:val="ConsPlusNormal"/>
        <w:jc w:val="both"/>
      </w:pPr>
    </w:p>
    <w:p w:rsidR="00E92971" w:rsidRDefault="00E92971">
      <w:pPr>
        <w:pStyle w:val="ConsPlusNormal"/>
        <w:jc w:val="right"/>
        <w:outlineLvl w:val="2"/>
      </w:pPr>
      <w:r>
        <w:t>Таблица N 1</w:t>
      </w:r>
    </w:p>
    <w:p w:rsidR="00E92971" w:rsidRDefault="00E92971">
      <w:pPr>
        <w:pStyle w:val="ConsPlusNormal"/>
        <w:jc w:val="both"/>
      </w:pPr>
    </w:p>
    <w:p w:rsidR="00E92971" w:rsidRDefault="00E92971">
      <w:pPr>
        <w:pStyle w:val="ConsPlusTitle"/>
        <w:jc w:val="center"/>
      </w:pPr>
      <w:bookmarkStart w:id="3" w:name="P91"/>
      <w:bookmarkEnd w:id="3"/>
      <w:r>
        <w:t>Структура и объем образовательной программы</w:t>
      </w:r>
    </w:p>
    <w:p w:rsidR="00E92971" w:rsidRDefault="00E929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2381"/>
        <w:gridCol w:w="2381"/>
      </w:tblGrid>
      <w:tr w:rsidR="00E92971">
        <w:tc>
          <w:tcPr>
            <w:tcW w:w="4309" w:type="dxa"/>
            <w:vMerge w:val="restart"/>
          </w:tcPr>
          <w:p w:rsidR="00E92971" w:rsidRDefault="00E92971">
            <w:pPr>
              <w:pStyle w:val="ConsPlusNormal"/>
              <w:jc w:val="center"/>
            </w:pPr>
            <w:r>
              <w:t>Структура образовательной программы</w:t>
            </w:r>
          </w:p>
        </w:tc>
        <w:tc>
          <w:tcPr>
            <w:tcW w:w="4762" w:type="dxa"/>
            <w:gridSpan w:val="2"/>
          </w:tcPr>
          <w:p w:rsidR="00E92971" w:rsidRDefault="00E92971">
            <w:pPr>
              <w:pStyle w:val="ConsPlusNormal"/>
              <w:jc w:val="center"/>
            </w:pPr>
            <w:r>
              <w:t>Объем образовательной программы в академических часах</w:t>
            </w:r>
          </w:p>
        </w:tc>
      </w:tr>
      <w:tr w:rsidR="00E92971">
        <w:tc>
          <w:tcPr>
            <w:tcW w:w="4309" w:type="dxa"/>
            <w:vMerge/>
          </w:tcPr>
          <w:p w:rsidR="00E92971" w:rsidRDefault="00E92971">
            <w:pPr>
              <w:pStyle w:val="ConsPlusNormal"/>
            </w:pPr>
          </w:p>
        </w:tc>
        <w:tc>
          <w:tcPr>
            <w:tcW w:w="2381" w:type="dxa"/>
          </w:tcPr>
          <w:p w:rsidR="00E92971" w:rsidRDefault="00E92971">
            <w:pPr>
              <w:pStyle w:val="ConsPlusNormal"/>
              <w:jc w:val="center"/>
            </w:pPr>
            <w:r>
              <w:t>при получении квалификации специалиста среднего звена "сетевой и системный администратор"</w:t>
            </w:r>
          </w:p>
        </w:tc>
        <w:tc>
          <w:tcPr>
            <w:tcW w:w="2381" w:type="dxa"/>
          </w:tcPr>
          <w:p w:rsidR="00E92971" w:rsidRDefault="00E92971">
            <w:pPr>
              <w:pStyle w:val="ConsPlusNormal"/>
              <w:jc w:val="center"/>
            </w:pPr>
            <w:r>
              <w:t>при получении квалификации специалиста среднего звена "специалист по администрированию сети"</w:t>
            </w:r>
          </w:p>
        </w:tc>
      </w:tr>
      <w:tr w:rsidR="00E92971">
        <w:tc>
          <w:tcPr>
            <w:tcW w:w="4309" w:type="dxa"/>
          </w:tcPr>
          <w:p w:rsidR="00E92971" w:rsidRDefault="00E92971">
            <w:pPr>
              <w:pStyle w:val="ConsPlusNormal"/>
            </w:pPr>
            <w:r>
              <w:t>Общий гуманитарный и социально-экономический цикл</w:t>
            </w:r>
          </w:p>
        </w:tc>
        <w:tc>
          <w:tcPr>
            <w:tcW w:w="2381" w:type="dxa"/>
          </w:tcPr>
          <w:p w:rsidR="00E92971" w:rsidRDefault="00E92971">
            <w:pPr>
              <w:pStyle w:val="ConsPlusNormal"/>
              <w:jc w:val="center"/>
            </w:pPr>
            <w:r>
              <w:t>не менее 468</w:t>
            </w:r>
          </w:p>
        </w:tc>
        <w:tc>
          <w:tcPr>
            <w:tcW w:w="2381" w:type="dxa"/>
          </w:tcPr>
          <w:p w:rsidR="00E92971" w:rsidRDefault="00E92971">
            <w:pPr>
              <w:pStyle w:val="ConsPlusNormal"/>
              <w:jc w:val="center"/>
            </w:pPr>
            <w:r>
              <w:t>не менее 504</w:t>
            </w:r>
          </w:p>
        </w:tc>
      </w:tr>
      <w:tr w:rsidR="00E92971">
        <w:tc>
          <w:tcPr>
            <w:tcW w:w="4309" w:type="dxa"/>
          </w:tcPr>
          <w:p w:rsidR="00E92971" w:rsidRDefault="00E92971">
            <w:pPr>
              <w:pStyle w:val="ConsPlusNormal"/>
            </w:pPr>
            <w:r>
              <w:t>Математический и общий естественнонаучный цикл</w:t>
            </w:r>
          </w:p>
        </w:tc>
        <w:tc>
          <w:tcPr>
            <w:tcW w:w="2381" w:type="dxa"/>
          </w:tcPr>
          <w:p w:rsidR="00E92971" w:rsidRDefault="00E92971">
            <w:pPr>
              <w:pStyle w:val="ConsPlusNormal"/>
              <w:jc w:val="center"/>
            </w:pPr>
            <w:r>
              <w:t>не менее 144</w:t>
            </w:r>
          </w:p>
        </w:tc>
        <w:tc>
          <w:tcPr>
            <w:tcW w:w="2381" w:type="dxa"/>
          </w:tcPr>
          <w:p w:rsidR="00E92971" w:rsidRDefault="00E92971">
            <w:pPr>
              <w:pStyle w:val="ConsPlusNormal"/>
              <w:jc w:val="center"/>
            </w:pPr>
            <w:r>
              <w:t>не менее 180</w:t>
            </w:r>
          </w:p>
        </w:tc>
      </w:tr>
      <w:tr w:rsidR="00E92971">
        <w:tc>
          <w:tcPr>
            <w:tcW w:w="4309" w:type="dxa"/>
          </w:tcPr>
          <w:p w:rsidR="00E92971" w:rsidRDefault="00E92971">
            <w:pPr>
              <w:pStyle w:val="ConsPlusNormal"/>
            </w:pPr>
            <w:r>
              <w:t>Общепрофессиональный цикл</w:t>
            </w:r>
          </w:p>
        </w:tc>
        <w:tc>
          <w:tcPr>
            <w:tcW w:w="2381" w:type="dxa"/>
          </w:tcPr>
          <w:p w:rsidR="00E92971" w:rsidRDefault="00E92971">
            <w:pPr>
              <w:pStyle w:val="ConsPlusNormal"/>
              <w:jc w:val="center"/>
            </w:pPr>
            <w:r>
              <w:t>не менее 612</w:t>
            </w:r>
          </w:p>
        </w:tc>
        <w:tc>
          <w:tcPr>
            <w:tcW w:w="2381" w:type="dxa"/>
          </w:tcPr>
          <w:p w:rsidR="00E92971" w:rsidRDefault="00E92971">
            <w:pPr>
              <w:pStyle w:val="ConsPlusNormal"/>
              <w:jc w:val="center"/>
            </w:pPr>
            <w:r>
              <w:t>не менее 648</w:t>
            </w:r>
          </w:p>
        </w:tc>
      </w:tr>
      <w:tr w:rsidR="00E92971">
        <w:tc>
          <w:tcPr>
            <w:tcW w:w="4309" w:type="dxa"/>
          </w:tcPr>
          <w:p w:rsidR="00E92971" w:rsidRDefault="00E92971">
            <w:pPr>
              <w:pStyle w:val="ConsPlusNormal"/>
            </w:pPr>
            <w:r>
              <w:t>Профессиональный цикл</w:t>
            </w:r>
          </w:p>
        </w:tc>
        <w:tc>
          <w:tcPr>
            <w:tcW w:w="2381" w:type="dxa"/>
          </w:tcPr>
          <w:p w:rsidR="00E92971" w:rsidRDefault="00E92971">
            <w:pPr>
              <w:pStyle w:val="ConsPlusNormal"/>
              <w:jc w:val="center"/>
            </w:pPr>
            <w:r>
              <w:t>не менее 1728</w:t>
            </w:r>
          </w:p>
        </w:tc>
        <w:tc>
          <w:tcPr>
            <w:tcW w:w="2381" w:type="dxa"/>
          </w:tcPr>
          <w:p w:rsidR="00E92971" w:rsidRDefault="00E92971">
            <w:pPr>
              <w:pStyle w:val="ConsPlusNormal"/>
              <w:jc w:val="center"/>
            </w:pPr>
            <w:r>
              <w:t>не менее 2664</w:t>
            </w:r>
          </w:p>
        </w:tc>
      </w:tr>
      <w:tr w:rsidR="00E92971">
        <w:tc>
          <w:tcPr>
            <w:tcW w:w="4309" w:type="dxa"/>
          </w:tcPr>
          <w:p w:rsidR="00E92971" w:rsidRDefault="00E92971">
            <w:pPr>
              <w:pStyle w:val="ConsPlusNormal"/>
            </w:pPr>
            <w:r>
              <w:t>Государственная итоговая аттестация</w:t>
            </w:r>
          </w:p>
        </w:tc>
        <w:tc>
          <w:tcPr>
            <w:tcW w:w="2381" w:type="dxa"/>
          </w:tcPr>
          <w:p w:rsidR="00E92971" w:rsidRDefault="00E92971">
            <w:pPr>
              <w:pStyle w:val="ConsPlusNormal"/>
              <w:jc w:val="center"/>
            </w:pPr>
            <w:r>
              <w:t>216</w:t>
            </w:r>
          </w:p>
        </w:tc>
        <w:tc>
          <w:tcPr>
            <w:tcW w:w="2381" w:type="dxa"/>
          </w:tcPr>
          <w:p w:rsidR="00E92971" w:rsidRDefault="00E92971">
            <w:pPr>
              <w:pStyle w:val="ConsPlusNormal"/>
              <w:jc w:val="center"/>
            </w:pPr>
            <w:r>
              <w:t>216</w:t>
            </w:r>
          </w:p>
        </w:tc>
      </w:tr>
      <w:tr w:rsidR="00E92971">
        <w:tc>
          <w:tcPr>
            <w:tcW w:w="9071" w:type="dxa"/>
            <w:gridSpan w:val="3"/>
          </w:tcPr>
          <w:p w:rsidR="00E92971" w:rsidRDefault="00E92971">
            <w:pPr>
              <w:pStyle w:val="ConsPlusNormal"/>
              <w:jc w:val="center"/>
              <w:outlineLvl w:val="3"/>
            </w:pPr>
            <w:r>
              <w:t>Общий объем образовательной программы:</w:t>
            </w:r>
          </w:p>
        </w:tc>
      </w:tr>
      <w:tr w:rsidR="00E92971">
        <w:tc>
          <w:tcPr>
            <w:tcW w:w="4309" w:type="dxa"/>
          </w:tcPr>
          <w:p w:rsidR="00E92971" w:rsidRDefault="00E92971">
            <w:pPr>
              <w:pStyle w:val="ConsPlusNormal"/>
            </w:pPr>
            <w:r>
              <w:t>на базе среднего общего образования</w:t>
            </w:r>
          </w:p>
        </w:tc>
        <w:tc>
          <w:tcPr>
            <w:tcW w:w="2381" w:type="dxa"/>
          </w:tcPr>
          <w:p w:rsidR="00E92971" w:rsidRDefault="00E92971">
            <w:pPr>
              <w:pStyle w:val="ConsPlusNormal"/>
              <w:jc w:val="center"/>
            </w:pPr>
            <w:r>
              <w:t>4464</w:t>
            </w:r>
          </w:p>
        </w:tc>
        <w:tc>
          <w:tcPr>
            <w:tcW w:w="2381" w:type="dxa"/>
          </w:tcPr>
          <w:p w:rsidR="00E92971" w:rsidRDefault="00E92971">
            <w:pPr>
              <w:pStyle w:val="ConsPlusNormal"/>
              <w:jc w:val="center"/>
            </w:pPr>
            <w:r>
              <w:t>5940</w:t>
            </w:r>
          </w:p>
        </w:tc>
      </w:tr>
      <w:tr w:rsidR="00E92971">
        <w:tc>
          <w:tcPr>
            <w:tcW w:w="4309" w:type="dxa"/>
          </w:tcPr>
          <w:p w:rsidR="00E92971" w:rsidRDefault="00E92971">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381" w:type="dxa"/>
          </w:tcPr>
          <w:p w:rsidR="00E92971" w:rsidRDefault="00E92971">
            <w:pPr>
              <w:pStyle w:val="ConsPlusNormal"/>
              <w:jc w:val="center"/>
            </w:pPr>
            <w:r>
              <w:t>5940</w:t>
            </w:r>
          </w:p>
        </w:tc>
        <w:tc>
          <w:tcPr>
            <w:tcW w:w="2381" w:type="dxa"/>
          </w:tcPr>
          <w:p w:rsidR="00E92971" w:rsidRDefault="00E92971">
            <w:pPr>
              <w:pStyle w:val="ConsPlusNormal"/>
              <w:jc w:val="center"/>
            </w:pPr>
            <w:r>
              <w:t>7416</w:t>
            </w:r>
          </w:p>
        </w:tc>
      </w:tr>
    </w:tbl>
    <w:p w:rsidR="00E92971" w:rsidRDefault="00E92971">
      <w:pPr>
        <w:pStyle w:val="ConsPlusNormal"/>
        <w:jc w:val="both"/>
      </w:pPr>
    </w:p>
    <w:p w:rsidR="00E92971" w:rsidRDefault="00E92971">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E92971" w:rsidRDefault="00E92971">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E92971" w:rsidRDefault="00E92971">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E92971" w:rsidRDefault="00E92971">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91">
        <w:r>
          <w:rPr>
            <w:color w:val="0000FF"/>
          </w:rPr>
          <w:t>Таблицей N 1</w:t>
        </w:r>
      </w:hyperlink>
      <w:r>
        <w:t xml:space="preserve"> настоящего ФГОС СПО, в очно-заочной форме обучения - не менее 25 процентов.</w:t>
      </w:r>
    </w:p>
    <w:p w:rsidR="00E92971" w:rsidRDefault="00E92971">
      <w:pPr>
        <w:pStyle w:val="ConsPlusNormal"/>
        <w:spacing w:before="220"/>
        <w:ind w:firstLine="540"/>
        <w:jc w:val="both"/>
      </w:pPr>
      <w:r>
        <w:lastRenderedPageBreak/>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w:t>
      </w:r>
      <w:proofErr w:type="gramStart"/>
      <w:r>
        <w:t>достижения</w:t>
      </w:r>
      <w:proofErr w:type="gramEnd"/>
      <w:r>
        <w:t xml:space="preserve"> запланированных по отдельным дисциплинам, модулям и практикам результатов обучения.</w:t>
      </w:r>
    </w:p>
    <w:p w:rsidR="00E92971" w:rsidRDefault="00E92971">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E92971" w:rsidRDefault="00E92971">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E92971" w:rsidRDefault="00E92971">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E92971" w:rsidRDefault="00E92971">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E92971" w:rsidRDefault="00E92971">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E92971" w:rsidRDefault="00E92971">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E92971" w:rsidRDefault="00E92971">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E92971" w:rsidRDefault="00E92971">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E92971" w:rsidRDefault="00E92971">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E92971" w:rsidRDefault="00E92971">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E92971" w:rsidRDefault="00E92971">
      <w:pPr>
        <w:pStyle w:val="ConsPlusNormal"/>
        <w:spacing w:before="220"/>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E92971" w:rsidRDefault="00E92971">
      <w:pPr>
        <w:pStyle w:val="ConsPlusNormal"/>
        <w:jc w:val="both"/>
      </w:pPr>
    </w:p>
    <w:p w:rsidR="00E92971" w:rsidRDefault="00E92971">
      <w:pPr>
        <w:pStyle w:val="ConsPlusTitle"/>
        <w:jc w:val="center"/>
        <w:outlineLvl w:val="1"/>
      </w:pPr>
      <w:bookmarkStart w:id="4" w:name="P137"/>
      <w:bookmarkEnd w:id="4"/>
      <w:r>
        <w:t>III. ТРЕБОВАНИЯ К РЕЗУЛЬТАТАМ ОСВОЕНИЯ</w:t>
      </w:r>
    </w:p>
    <w:p w:rsidR="00E92971" w:rsidRDefault="00E92971">
      <w:pPr>
        <w:pStyle w:val="ConsPlusTitle"/>
        <w:jc w:val="center"/>
      </w:pPr>
      <w:r>
        <w:lastRenderedPageBreak/>
        <w:t>ОБРАЗОВАТЕЛЬНОЙ ПРОГРАММЫ</w:t>
      </w:r>
    </w:p>
    <w:p w:rsidR="00E92971" w:rsidRDefault="00E92971">
      <w:pPr>
        <w:pStyle w:val="ConsPlusNormal"/>
        <w:jc w:val="both"/>
      </w:pPr>
    </w:p>
    <w:p w:rsidR="00E92971" w:rsidRDefault="00E92971">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E92971" w:rsidRDefault="00E92971">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E92971" w:rsidRDefault="00E92971">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E92971" w:rsidRDefault="00E92971">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E92971" w:rsidRDefault="00E92971">
      <w:pPr>
        <w:pStyle w:val="ConsPlusNormal"/>
        <w:spacing w:before="220"/>
        <w:ind w:firstLine="540"/>
        <w:jc w:val="both"/>
      </w:pPr>
      <w:r>
        <w:t>ОК 03. Планировать и реализовывать собственное профессиональное и личностное развитие.</w:t>
      </w:r>
    </w:p>
    <w:p w:rsidR="00E92971" w:rsidRDefault="00E92971">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rsidR="00E92971" w:rsidRDefault="00E92971">
      <w:pPr>
        <w:pStyle w:val="ConsPlusNormal"/>
        <w:spacing w:before="220"/>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E92971" w:rsidRDefault="00E92971">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E92971" w:rsidRDefault="00E92971">
      <w:pPr>
        <w:pStyle w:val="ConsPlusNormal"/>
        <w:jc w:val="both"/>
      </w:pPr>
      <w:r>
        <w:t xml:space="preserve">(в ред. </w:t>
      </w:r>
      <w:hyperlink r:id="rId15">
        <w:r>
          <w:rPr>
            <w:color w:val="0000FF"/>
          </w:rPr>
          <w:t>Приказа</w:t>
        </w:r>
      </w:hyperlink>
      <w:r>
        <w:t xml:space="preserve"> Минпросвещения России от 17.12.2020 N 747)</w:t>
      </w:r>
    </w:p>
    <w:p w:rsidR="00E92971" w:rsidRDefault="00E92971">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E92971" w:rsidRDefault="00E92971">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92971" w:rsidRDefault="00E92971">
      <w:pPr>
        <w:pStyle w:val="ConsPlusNormal"/>
        <w:spacing w:before="220"/>
        <w:ind w:firstLine="540"/>
        <w:jc w:val="both"/>
      </w:pPr>
      <w:r>
        <w:t>ОК 09. Использовать информационные технологии в профессиональной деятельности.</w:t>
      </w:r>
    </w:p>
    <w:p w:rsidR="00E92971" w:rsidRDefault="00E92971">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E92971" w:rsidRDefault="00E92971">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E92971" w:rsidRDefault="00E92971">
      <w:pPr>
        <w:pStyle w:val="ConsPlusNormal"/>
        <w:jc w:val="both"/>
      </w:pPr>
      <w:r>
        <w:t xml:space="preserve">(в ред. </w:t>
      </w:r>
      <w:hyperlink r:id="rId16">
        <w:r>
          <w:rPr>
            <w:color w:val="0000FF"/>
          </w:rPr>
          <w:t>Приказа</w:t>
        </w:r>
      </w:hyperlink>
      <w:r>
        <w:t xml:space="preserve"> Минпросвещения России от 17.12.2020 N 747)</w:t>
      </w:r>
    </w:p>
    <w:p w:rsidR="00E92971" w:rsidRDefault="00E92971">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согласно выбранной квалификации специалиста среднего звена, указанных в </w:t>
      </w:r>
      <w:hyperlink w:anchor="P69">
        <w:r>
          <w:rPr>
            <w:color w:val="0000FF"/>
          </w:rPr>
          <w:t>пункте 1.12</w:t>
        </w:r>
      </w:hyperlink>
      <w:r>
        <w:t xml:space="preserve"> настоящего ФГОС СПО.</w:t>
      </w:r>
    </w:p>
    <w:p w:rsidR="00E92971" w:rsidRDefault="00E92971">
      <w:pPr>
        <w:pStyle w:val="ConsPlusNormal"/>
        <w:jc w:val="both"/>
      </w:pPr>
    </w:p>
    <w:p w:rsidR="00E92971" w:rsidRDefault="00E92971">
      <w:pPr>
        <w:pStyle w:val="ConsPlusNormal"/>
        <w:jc w:val="right"/>
        <w:outlineLvl w:val="2"/>
      </w:pPr>
      <w:r>
        <w:t>Таблица N 2</w:t>
      </w:r>
    </w:p>
    <w:p w:rsidR="00E92971" w:rsidRDefault="00E92971">
      <w:pPr>
        <w:pStyle w:val="ConsPlusNormal"/>
        <w:jc w:val="both"/>
      </w:pPr>
    </w:p>
    <w:p w:rsidR="00E92971" w:rsidRDefault="00E92971">
      <w:pPr>
        <w:pStyle w:val="ConsPlusTitle"/>
        <w:jc w:val="center"/>
      </w:pPr>
      <w:bookmarkStart w:id="5" w:name="P159"/>
      <w:bookmarkEnd w:id="5"/>
      <w:r>
        <w:t>Соотнесение основных видов деятельности</w:t>
      </w:r>
    </w:p>
    <w:p w:rsidR="00E92971" w:rsidRDefault="00E92971">
      <w:pPr>
        <w:pStyle w:val="ConsPlusTitle"/>
        <w:jc w:val="center"/>
      </w:pPr>
      <w:r>
        <w:t>и квалификаций специалиста среднего звена при формировании</w:t>
      </w:r>
    </w:p>
    <w:p w:rsidR="00E92971" w:rsidRDefault="00E92971">
      <w:pPr>
        <w:pStyle w:val="ConsPlusTitle"/>
        <w:jc w:val="center"/>
      </w:pPr>
      <w:r>
        <w:t>образовательной программы</w:t>
      </w:r>
    </w:p>
    <w:p w:rsidR="00E92971" w:rsidRDefault="00E929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92971">
        <w:tc>
          <w:tcPr>
            <w:tcW w:w="4592" w:type="dxa"/>
          </w:tcPr>
          <w:p w:rsidR="00E92971" w:rsidRDefault="00E92971">
            <w:pPr>
              <w:pStyle w:val="ConsPlusNormal"/>
              <w:jc w:val="center"/>
            </w:pPr>
            <w:r>
              <w:t>Основные виды деятельности</w:t>
            </w:r>
          </w:p>
        </w:tc>
        <w:tc>
          <w:tcPr>
            <w:tcW w:w="4479" w:type="dxa"/>
          </w:tcPr>
          <w:p w:rsidR="00E92971" w:rsidRDefault="00E92971">
            <w:pPr>
              <w:pStyle w:val="ConsPlusNormal"/>
              <w:jc w:val="center"/>
            </w:pPr>
            <w:r>
              <w:t>Наименование квалификации(й) специалиста среднего звена</w:t>
            </w:r>
          </w:p>
        </w:tc>
      </w:tr>
      <w:tr w:rsidR="00E92971">
        <w:tc>
          <w:tcPr>
            <w:tcW w:w="4592" w:type="dxa"/>
          </w:tcPr>
          <w:p w:rsidR="00E92971" w:rsidRDefault="00E92971">
            <w:pPr>
              <w:pStyle w:val="ConsPlusNormal"/>
              <w:jc w:val="both"/>
            </w:pPr>
            <w:r>
              <w:lastRenderedPageBreak/>
              <w:t>Выполнение работ по проектированию сетевой инфраструктуры</w:t>
            </w:r>
          </w:p>
        </w:tc>
        <w:tc>
          <w:tcPr>
            <w:tcW w:w="4479" w:type="dxa"/>
            <w:vAlign w:val="center"/>
          </w:tcPr>
          <w:p w:rsidR="00E92971" w:rsidRDefault="00E92971">
            <w:pPr>
              <w:pStyle w:val="ConsPlusNormal"/>
            </w:pPr>
            <w:r>
              <w:t>Сетевой и системный администратор</w:t>
            </w:r>
          </w:p>
          <w:p w:rsidR="00E92971" w:rsidRDefault="00E92971">
            <w:pPr>
              <w:pStyle w:val="ConsPlusNormal"/>
            </w:pPr>
            <w:r>
              <w:t>Специалист по администрированию сети</w:t>
            </w:r>
          </w:p>
        </w:tc>
      </w:tr>
      <w:tr w:rsidR="00E92971">
        <w:tc>
          <w:tcPr>
            <w:tcW w:w="4592" w:type="dxa"/>
          </w:tcPr>
          <w:p w:rsidR="00E92971" w:rsidRDefault="00E92971">
            <w:pPr>
              <w:pStyle w:val="ConsPlusNormal"/>
              <w:jc w:val="both"/>
            </w:pPr>
            <w:r>
              <w:t>Организация сетевого администрирования</w:t>
            </w:r>
          </w:p>
        </w:tc>
        <w:tc>
          <w:tcPr>
            <w:tcW w:w="4479" w:type="dxa"/>
          </w:tcPr>
          <w:p w:rsidR="00E92971" w:rsidRDefault="00E92971">
            <w:pPr>
              <w:pStyle w:val="ConsPlusNormal"/>
            </w:pPr>
            <w:r>
              <w:t>Сетевой и системный администратор</w:t>
            </w:r>
          </w:p>
          <w:p w:rsidR="00E92971" w:rsidRDefault="00E92971">
            <w:pPr>
              <w:pStyle w:val="ConsPlusNormal"/>
            </w:pPr>
            <w:r>
              <w:t>Специалист по администрированию сети</w:t>
            </w:r>
          </w:p>
        </w:tc>
      </w:tr>
      <w:tr w:rsidR="00E92971">
        <w:tc>
          <w:tcPr>
            <w:tcW w:w="4592" w:type="dxa"/>
          </w:tcPr>
          <w:p w:rsidR="00E92971" w:rsidRDefault="00E92971">
            <w:pPr>
              <w:pStyle w:val="ConsPlusNormal"/>
              <w:jc w:val="both"/>
            </w:pPr>
            <w:r>
              <w:t>Эксплуатация объектов сетевой инфраструктуры</w:t>
            </w:r>
          </w:p>
        </w:tc>
        <w:tc>
          <w:tcPr>
            <w:tcW w:w="4479" w:type="dxa"/>
          </w:tcPr>
          <w:p w:rsidR="00E92971" w:rsidRDefault="00E92971">
            <w:pPr>
              <w:pStyle w:val="ConsPlusNormal"/>
            </w:pPr>
            <w:r>
              <w:t>Сетевой и системный администратор</w:t>
            </w:r>
          </w:p>
          <w:p w:rsidR="00E92971" w:rsidRDefault="00E92971">
            <w:pPr>
              <w:pStyle w:val="ConsPlusNormal"/>
            </w:pPr>
            <w:r>
              <w:t>Специалист по администрированию сети</w:t>
            </w:r>
          </w:p>
        </w:tc>
      </w:tr>
      <w:tr w:rsidR="00E92971">
        <w:tc>
          <w:tcPr>
            <w:tcW w:w="4592" w:type="dxa"/>
          </w:tcPr>
          <w:p w:rsidR="00E92971" w:rsidRDefault="00E92971">
            <w:pPr>
              <w:pStyle w:val="ConsPlusNormal"/>
              <w:jc w:val="both"/>
            </w:pPr>
            <w:r>
              <w:t>Управление сетевыми сервисами</w:t>
            </w:r>
          </w:p>
        </w:tc>
        <w:tc>
          <w:tcPr>
            <w:tcW w:w="4479" w:type="dxa"/>
          </w:tcPr>
          <w:p w:rsidR="00E92971" w:rsidRDefault="00E92971">
            <w:pPr>
              <w:pStyle w:val="ConsPlusNormal"/>
            </w:pPr>
            <w:r>
              <w:t>Специалист по администрированию сети</w:t>
            </w:r>
          </w:p>
        </w:tc>
      </w:tr>
      <w:tr w:rsidR="00E92971">
        <w:tc>
          <w:tcPr>
            <w:tcW w:w="4592" w:type="dxa"/>
          </w:tcPr>
          <w:p w:rsidR="00E92971" w:rsidRDefault="00E92971">
            <w:pPr>
              <w:pStyle w:val="ConsPlusNormal"/>
              <w:jc w:val="both"/>
            </w:pPr>
            <w:r>
              <w:t>Сопровождение модернизации сетевой инфраструктуры</w:t>
            </w:r>
          </w:p>
        </w:tc>
        <w:tc>
          <w:tcPr>
            <w:tcW w:w="4479" w:type="dxa"/>
          </w:tcPr>
          <w:p w:rsidR="00E92971" w:rsidRDefault="00E92971">
            <w:pPr>
              <w:pStyle w:val="ConsPlusNormal"/>
            </w:pPr>
            <w:r>
              <w:t>Специалист по администрированию сети</w:t>
            </w:r>
          </w:p>
        </w:tc>
      </w:tr>
    </w:tbl>
    <w:p w:rsidR="00E92971" w:rsidRDefault="00E92971">
      <w:pPr>
        <w:pStyle w:val="ConsPlusNormal"/>
        <w:jc w:val="both"/>
      </w:pPr>
    </w:p>
    <w:p w:rsidR="00E92971" w:rsidRDefault="00E92971">
      <w:pPr>
        <w:pStyle w:val="ConsPlusNormal"/>
        <w:ind w:firstLine="540"/>
        <w:jc w:val="both"/>
      </w:pPr>
      <w: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 указанным в </w:t>
      </w:r>
      <w:hyperlink w:anchor="P159">
        <w:r>
          <w:rPr>
            <w:color w:val="0000FF"/>
          </w:rPr>
          <w:t>Таблице N 2</w:t>
        </w:r>
      </w:hyperlink>
      <w:r>
        <w:t xml:space="preserve"> настоящего ФГОС СПО:</w:t>
      </w:r>
    </w:p>
    <w:p w:rsidR="00E92971" w:rsidRDefault="00E92971">
      <w:pPr>
        <w:pStyle w:val="ConsPlusNormal"/>
        <w:spacing w:before="220"/>
        <w:ind w:firstLine="540"/>
        <w:jc w:val="both"/>
      </w:pPr>
      <w:r>
        <w:t>3.4.1. Выполнение работ по проектированию сетевой инфраструктуры:</w:t>
      </w:r>
    </w:p>
    <w:p w:rsidR="00E92971" w:rsidRDefault="00E92971">
      <w:pPr>
        <w:pStyle w:val="ConsPlusNormal"/>
        <w:spacing w:before="220"/>
        <w:ind w:firstLine="540"/>
        <w:jc w:val="both"/>
      </w:pPr>
      <w:r>
        <w:t>ПК 1.1. Выполнять проектирование кабельной структуры компьютерной сети.</w:t>
      </w:r>
    </w:p>
    <w:p w:rsidR="00E92971" w:rsidRDefault="00E92971">
      <w:pPr>
        <w:pStyle w:val="ConsPlusNormal"/>
        <w:spacing w:before="220"/>
        <w:ind w:firstLine="540"/>
        <w:jc w:val="both"/>
      </w:pPr>
      <w:r>
        <w:t>ПК 1.2. 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w:t>
      </w:r>
    </w:p>
    <w:p w:rsidR="00E92971" w:rsidRDefault="00E92971">
      <w:pPr>
        <w:pStyle w:val="ConsPlusNormal"/>
        <w:spacing w:before="220"/>
        <w:ind w:firstLine="540"/>
        <w:jc w:val="both"/>
      </w:pPr>
      <w:r>
        <w:t>ПК 1.3. Обеспечивать защиту информации в сети с использованием программно-аппаратных средств.</w:t>
      </w:r>
    </w:p>
    <w:p w:rsidR="00E92971" w:rsidRDefault="00E92971">
      <w:pPr>
        <w:pStyle w:val="ConsPlusNormal"/>
        <w:spacing w:before="220"/>
        <w:ind w:firstLine="540"/>
        <w:jc w:val="both"/>
      </w:pPr>
      <w:r>
        <w:t>ПК 1.4. Принимать участие в приемо-сдаточных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w:t>
      </w:r>
    </w:p>
    <w:p w:rsidR="00E92971" w:rsidRDefault="00E92971">
      <w:pPr>
        <w:pStyle w:val="ConsPlusNormal"/>
        <w:spacing w:before="220"/>
        <w:ind w:firstLine="540"/>
        <w:jc w:val="both"/>
      </w:pPr>
      <w:r>
        <w:t>ПК 1.5. Выполнять требования нормативно-технической документации, иметь опыт оформления проектной документации.</w:t>
      </w:r>
    </w:p>
    <w:p w:rsidR="00E92971" w:rsidRDefault="00E92971">
      <w:pPr>
        <w:pStyle w:val="ConsPlusNormal"/>
        <w:spacing w:before="220"/>
        <w:ind w:firstLine="540"/>
        <w:jc w:val="both"/>
      </w:pPr>
      <w:r>
        <w:t>3.4.2. Организация сетевого администрирования:</w:t>
      </w:r>
    </w:p>
    <w:p w:rsidR="00E92971" w:rsidRDefault="00E92971">
      <w:pPr>
        <w:pStyle w:val="ConsPlusNormal"/>
        <w:spacing w:before="220"/>
        <w:ind w:firstLine="540"/>
        <w:jc w:val="both"/>
      </w:pPr>
      <w:r>
        <w:t>ПК 2.1. Администрировать локальные вычислительные сети и принимать меры по устранению возможных сбоев.</w:t>
      </w:r>
    </w:p>
    <w:p w:rsidR="00E92971" w:rsidRDefault="00E92971">
      <w:pPr>
        <w:pStyle w:val="ConsPlusNormal"/>
        <w:spacing w:before="220"/>
        <w:ind w:firstLine="540"/>
        <w:jc w:val="both"/>
      </w:pPr>
      <w:r>
        <w:t>ПК 2.2. Администрировать сетевые ресурсы в информационных системах.</w:t>
      </w:r>
    </w:p>
    <w:p w:rsidR="00E92971" w:rsidRDefault="00E92971">
      <w:pPr>
        <w:pStyle w:val="ConsPlusNormal"/>
        <w:spacing w:before="220"/>
        <w:ind w:firstLine="540"/>
        <w:jc w:val="both"/>
      </w:pPr>
      <w:r>
        <w:t>ПК 2.3. Обеспечивать сбор данных для анализа использования и функционирования программно-технических средств компьютерных сетей.</w:t>
      </w:r>
    </w:p>
    <w:p w:rsidR="00E92971" w:rsidRDefault="00E92971">
      <w:pPr>
        <w:pStyle w:val="ConsPlusNormal"/>
        <w:spacing w:before="220"/>
        <w:ind w:firstLine="540"/>
        <w:jc w:val="both"/>
      </w:pPr>
      <w:r>
        <w:t>ПК 2.4.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E92971" w:rsidRDefault="00E92971">
      <w:pPr>
        <w:pStyle w:val="ConsPlusNormal"/>
        <w:spacing w:before="220"/>
        <w:ind w:firstLine="540"/>
        <w:jc w:val="both"/>
      </w:pPr>
      <w:r>
        <w:t>3.4.3. Эксплуатация объектов сетевой инфраструктуры:</w:t>
      </w:r>
    </w:p>
    <w:p w:rsidR="00E92971" w:rsidRDefault="00E92971">
      <w:pPr>
        <w:pStyle w:val="ConsPlusNormal"/>
        <w:spacing w:before="220"/>
        <w:ind w:firstLine="540"/>
        <w:jc w:val="both"/>
      </w:pPr>
      <w:r>
        <w:t>ПК 3.1. Устанавливать, настраивать, эксплуатировать и обслуживать технические и программно-аппаратные средства компьютерных сетей.</w:t>
      </w:r>
    </w:p>
    <w:p w:rsidR="00E92971" w:rsidRDefault="00E92971">
      <w:pPr>
        <w:pStyle w:val="ConsPlusNormal"/>
        <w:spacing w:before="220"/>
        <w:ind w:firstLine="540"/>
        <w:jc w:val="both"/>
      </w:pPr>
      <w:r>
        <w:t>ПК 3.2. Проводить профилактические работы на объектах сетевой инфраструктуры и рабочих станциях.</w:t>
      </w:r>
    </w:p>
    <w:p w:rsidR="00E92971" w:rsidRDefault="00E92971">
      <w:pPr>
        <w:pStyle w:val="ConsPlusNormal"/>
        <w:spacing w:before="220"/>
        <w:ind w:firstLine="540"/>
        <w:jc w:val="both"/>
      </w:pPr>
      <w:r>
        <w:lastRenderedPageBreak/>
        <w:t>ПК 3.3. Устанавливать, настраивать, эксплуатировать и обслуживать сетевые конфигурации.</w:t>
      </w:r>
    </w:p>
    <w:p w:rsidR="00E92971" w:rsidRDefault="00E92971">
      <w:pPr>
        <w:pStyle w:val="ConsPlusNormal"/>
        <w:spacing w:before="220"/>
        <w:ind w:firstLine="540"/>
        <w:jc w:val="both"/>
      </w:pPr>
      <w:r>
        <w:t>ПК 3.4. Участвовать в разработке схемы послеаварийного восстановления работоспособности компьютерной сети, выполнять восстановление и резервное копирование информации.</w:t>
      </w:r>
    </w:p>
    <w:p w:rsidR="00E92971" w:rsidRDefault="00E92971">
      <w:pPr>
        <w:pStyle w:val="ConsPlusNormal"/>
        <w:spacing w:before="220"/>
        <w:ind w:firstLine="540"/>
        <w:jc w:val="both"/>
      </w:pPr>
      <w:r>
        <w:t>ПК 3.5. Организовывать инвентаризацию технических средств сетевой инфраструктуры, осуществлять контроль оборудования после его ремонта.</w:t>
      </w:r>
    </w:p>
    <w:p w:rsidR="00E92971" w:rsidRDefault="00E92971">
      <w:pPr>
        <w:pStyle w:val="ConsPlusNormal"/>
        <w:spacing w:before="220"/>
        <w:ind w:firstLine="540"/>
        <w:jc w:val="both"/>
      </w:pPr>
      <w:r>
        <w:t>ПК 3.6. Выполнять замену расходных материалов и мелкий ремонт периферийного оборудования, определять устаревшее оборудование и программные средства сетевой инфраструктуры.</w:t>
      </w:r>
    </w:p>
    <w:p w:rsidR="00E92971" w:rsidRDefault="00E92971">
      <w:pPr>
        <w:pStyle w:val="ConsPlusNormal"/>
        <w:spacing w:before="220"/>
        <w:ind w:firstLine="540"/>
        <w:jc w:val="both"/>
      </w:pPr>
      <w:r>
        <w:t>3.4.4. Управление сетевыми сервисами:</w:t>
      </w:r>
    </w:p>
    <w:p w:rsidR="00E92971" w:rsidRDefault="00E92971">
      <w:pPr>
        <w:pStyle w:val="ConsPlusNormal"/>
        <w:spacing w:before="220"/>
        <w:ind w:firstLine="540"/>
        <w:jc w:val="both"/>
      </w:pPr>
      <w:r>
        <w:t>ПК 4.1. Принимать меры по отслеживанию, предотвращению и устранению нештатных ситуаций.</w:t>
      </w:r>
    </w:p>
    <w:p w:rsidR="00E92971" w:rsidRDefault="00E92971">
      <w:pPr>
        <w:pStyle w:val="ConsPlusNormal"/>
        <w:spacing w:before="220"/>
        <w:ind w:firstLine="540"/>
        <w:jc w:val="both"/>
      </w:pPr>
      <w:r>
        <w:t>ПК 4.2. Контролировать сетевую инфраструктуру с использованием инструментальных средств эксплуатации сетевых конфигураций.</w:t>
      </w:r>
    </w:p>
    <w:p w:rsidR="00E92971" w:rsidRDefault="00E92971">
      <w:pPr>
        <w:pStyle w:val="ConsPlusNormal"/>
        <w:spacing w:before="220"/>
        <w:ind w:firstLine="540"/>
        <w:jc w:val="both"/>
      </w:pPr>
      <w:r>
        <w:t>ПК 4.3. Обеспечивать максимальную стабильность предоставляемых сетевых сервисов.</w:t>
      </w:r>
    </w:p>
    <w:p w:rsidR="00E92971" w:rsidRDefault="00E92971">
      <w:pPr>
        <w:pStyle w:val="ConsPlusNormal"/>
        <w:spacing w:before="220"/>
        <w:ind w:firstLine="540"/>
        <w:jc w:val="both"/>
      </w:pPr>
      <w:r>
        <w:t>ПК 4.4. Предоставлять согласованные с информационно-технологическими подразделениями сетевые сервисы и выполнять необходимые процедуры поддержки.</w:t>
      </w:r>
    </w:p>
    <w:p w:rsidR="00E92971" w:rsidRDefault="00E92971">
      <w:pPr>
        <w:pStyle w:val="ConsPlusNormal"/>
        <w:spacing w:before="220"/>
        <w:ind w:firstLine="540"/>
        <w:jc w:val="both"/>
      </w:pPr>
      <w:r>
        <w:t>ПК 4.5. Восстанавливать нормальную работу сетевых сервисов в соответствии с требованиями регламентов.</w:t>
      </w:r>
    </w:p>
    <w:p w:rsidR="00E92971" w:rsidRDefault="00E92971">
      <w:pPr>
        <w:pStyle w:val="ConsPlusNormal"/>
        <w:spacing w:before="220"/>
        <w:ind w:firstLine="540"/>
        <w:jc w:val="both"/>
      </w:pPr>
      <w:r>
        <w:t>ПК 4.6 Вести учет плановой потребности в расходных материалах и комплектующих.</w:t>
      </w:r>
    </w:p>
    <w:p w:rsidR="00E92971" w:rsidRDefault="00E92971">
      <w:pPr>
        <w:pStyle w:val="ConsPlusNormal"/>
        <w:spacing w:before="220"/>
        <w:ind w:firstLine="540"/>
        <w:jc w:val="both"/>
      </w:pPr>
      <w:r>
        <w:t>3.4.5. Сопровождение модернизации сетевой инфраструктуры;</w:t>
      </w:r>
    </w:p>
    <w:p w:rsidR="00E92971" w:rsidRDefault="00E92971">
      <w:pPr>
        <w:pStyle w:val="ConsPlusNormal"/>
        <w:spacing w:before="220"/>
        <w:ind w:firstLine="540"/>
        <w:jc w:val="both"/>
      </w:pPr>
      <w:r>
        <w:t>ПК 5.1. Идентифицировать проблемы в процессе эксплуатации программного обеспечения.</w:t>
      </w:r>
    </w:p>
    <w:p w:rsidR="00E92971" w:rsidRDefault="00E92971">
      <w:pPr>
        <w:pStyle w:val="ConsPlusNormal"/>
        <w:spacing w:before="220"/>
        <w:ind w:firstLine="540"/>
        <w:jc w:val="both"/>
      </w:pPr>
      <w:r>
        <w:t>ПК 5.2. Разрабатывать предложения по совершенствованию и повышению эффективности работы сетевой инфраструктуры.</w:t>
      </w:r>
    </w:p>
    <w:p w:rsidR="00E92971" w:rsidRDefault="00E92971">
      <w:pPr>
        <w:pStyle w:val="ConsPlusNormal"/>
        <w:spacing w:before="220"/>
        <w:ind w:firstLine="540"/>
        <w:jc w:val="both"/>
      </w:pPr>
      <w:r>
        <w:t>ПК 5.3. Разрабатывать сетевые топологии в соответствии с требованиями отказоустойчивости и повышения производительности корпоративной сети.</w:t>
      </w:r>
    </w:p>
    <w:p w:rsidR="00E92971" w:rsidRDefault="00E92971">
      <w:pPr>
        <w:pStyle w:val="ConsPlusNormal"/>
        <w:spacing w:before="220"/>
        <w:ind w:firstLine="540"/>
        <w:jc w:val="both"/>
      </w:pPr>
      <w:r>
        <w:t>ПК 5.4. Составлять отчет по выполненному заданию, участвовать во внедрении результатов разработок.</w:t>
      </w:r>
    </w:p>
    <w:p w:rsidR="00E92971" w:rsidRDefault="00E92971">
      <w:pPr>
        <w:pStyle w:val="ConsPlusNormal"/>
        <w:spacing w:before="220"/>
        <w:ind w:firstLine="540"/>
        <w:jc w:val="both"/>
      </w:pPr>
      <w:r>
        <w:t>ПК 5.5. Проводить эксперименты по заданной методике, выполнять анализ результатов.</w:t>
      </w:r>
    </w:p>
    <w:p w:rsidR="00E92971" w:rsidRDefault="00E92971">
      <w:pPr>
        <w:pStyle w:val="ConsPlusNormal"/>
        <w:spacing w:before="220"/>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78">
        <w:r>
          <w:rPr>
            <w:color w:val="0000FF"/>
          </w:rPr>
          <w:t>приложении N 2</w:t>
        </w:r>
      </w:hyperlink>
      <w:r>
        <w:t xml:space="preserve"> к настоящему ФГОС СПО.</w:t>
      </w:r>
    </w:p>
    <w:p w:rsidR="00E92971" w:rsidRDefault="00E92971">
      <w:pPr>
        <w:pStyle w:val="ConsPlusNormal"/>
        <w:spacing w:before="220"/>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E92971" w:rsidRDefault="00E92971">
      <w:pPr>
        <w:pStyle w:val="ConsPlusNormal"/>
        <w:jc w:val="both"/>
      </w:pPr>
    </w:p>
    <w:p w:rsidR="00E92971" w:rsidRDefault="00E92971">
      <w:pPr>
        <w:pStyle w:val="ConsPlusTitle"/>
        <w:jc w:val="center"/>
        <w:outlineLvl w:val="1"/>
      </w:pPr>
      <w:r>
        <w:t>IV. ТРЕБОВАНИЯ К УСЛОВИЯМ РЕАЛИЗАЦИИ</w:t>
      </w:r>
    </w:p>
    <w:p w:rsidR="00E92971" w:rsidRDefault="00E92971">
      <w:pPr>
        <w:pStyle w:val="ConsPlusTitle"/>
        <w:jc w:val="center"/>
      </w:pPr>
      <w:r>
        <w:t>ОБРАЗОВАТЕЛЬНОЙ ПРОГРАММЫ</w:t>
      </w:r>
    </w:p>
    <w:p w:rsidR="00E92971" w:rsidRDefault="00E92971">
      <w:pPr>
        <w:pStyle w:val="ConsPlusNormal"/>
        <w:jc w:val="both"/>
      </w:pPr>
    </w:p>
    <w:p w:rsidR="00E92971" w:rsidRDefault="00E92971">
      <w:pPr>
        <w:pStyle w:val="ConsPlusNormal"/>
        <w:ind w:firstLine="540"/>
        <w:jc w:val="both"/>
      </w:pPr>
      <w:r>
        <w:lastRenderedPageBreak/>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E92971" w:rsidRDefault="00E92971">
      <w:pPr>
        <w:pStyle w:val="ConsPlusNormal"/>
        <w:jc w:val="both"/>
      </w:pPr>
    </w:p>
    <w:p w:rsidR="00E92971" w:rsidRDefault="00E92971">
      <w:pPr>
        <w:pStyle w:val="ConsPlusTitle"/>
        <w:ind w:firstLine="540"/>
        <w:jc w:val="both"/>
        <w:outlineLvl w:val="2"/>
      </w:pPr>
      <w:r>
        <w:t>4.2. Общесистемные требования к условиям реализации образовательной программы.</w:t>
      </w:r>
    </w:p>
    <w:p w:rsidR="00E92971" w:rsidRDefault="00E92971">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E92971" w:rsidRDefault="00E92971">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E92971" w:rsidRDefault="00E92971">
      <w:pPr>
        <w:pStyle w:val="ConsPlusNormal"/>
        <w:spacing w:before="220"/>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E92971" w:rsidRDefault="00E92971">
      <w:pPr>
        <w:pStyle w:val="ConsPlusNormal"/>
        <w:jc w:val="both"/>
      </w:pPr>
    </w:p>
    <w:p w:rsidR="00E92971" w:rsidRDefault="00E92971">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E92971" w:rsidRDefault="00E92971">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E92971" w:rsidRDefault="00E92971">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E92971" w:rsidRDefault="00E92971">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E92971" w:rsidRDefault="00E92971">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E92971" w:rsidRDefault="00E92971">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E92971" w:rsidRDefault="00E92971">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E92971" w:rsidRDefault="00E92971">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E92971" w:rsidRDefault="00E92971">
      <w:pPr>
        <w:pStyle w:val="ConsPlusNormal"/>
        <w:spacing w:before="220"/>
        <w:ind w:firstLine="540"/>
        <w:jc w:val="both"/>
      </w:pPr>
      <w:r>
        <w:lastRenderedPageBreak/>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E92971" w:rsidRDefault="00E92971">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E92971" w:rsidRDefault="00E92971">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E92971" w:rsidRDefault="00E92971">
      <w:pPr>
        <w:pStyle w:val="ConsPlusNormal"/>
        <w:jc w:val="both"/>
      </w:pPr>
    </w:p>
    <w:p w:rsidR="00E92971" w:rsidRDefault="00E92971">
      <w:pPr>
        <w:pStyle w:val="ConsPlusTitle"/>
        <w:ind w:firstLine="540"/>
        <w:jc w:val="both"/>
        <w:outlineLvl w:val="2"/>
      </w:pPr>
      <w:r>
        <w:t>4.4. Требования к кадровым условиям реализации образовательной программы.</w:t>
      </w:r>
    </w:p>
    <w:p w:rsidR="00E92971" w:rsidRDefault="00E92971">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5">
        <w:r>
          <w:rPr>
            <w:color w:val="0000FF"/>
          </w:rPr>
          <w:t>пункте 1.5</w:t>
        </w:r>
      </w:hyperlink>
      <w:r>
        <w:t xml:space="preserve"> настоящего ФГОС СПО (имеющих стаж работы в данной профессиональной области не менее 3 лет).</w:t>
      </w:r>
    </w:p>
    <w:p w:rsidR="00E92971" w:rsidRDefault="00E92971">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E92971" w:rsidRDefault="00E92971">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5">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E92971" w:rsidRDefault="00E92971">
      <w:pPr>
        <w:pStyle w:val="ConsPlusNormal"/>
        <w:spacing w:before="220"/>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5">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E92971" w:rsidRDefault="00E92971">
      <w:pPr>
        <w:pStyle w:val="ConsPlusNormal"/>
        <w:jc w:val="both"/>
      </w:pPr>
    </w:p>
    <w:p w:rsidR="00E92971" w:rsidRDefault="00E92971">
      <w:pPr>
        <w:pStyle w:val="ConsPlusTitle"/>
        <w:ind w:firstLine="540"/>
        <w:jc w:val="both"/>
        <w:outlineLvl w:val="2"/>
      </w:pPr>
      <w:r>
        <w:t>4.5. Требования к финансовым условиям реализации образовательной программы.</w:t>
      </w:r>
    </w:p>
    <w:p w:rsidR="00E92971" w:rsidRDefault="00E92971">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E92971" w:rsidRDefault="00E92971">
      <w:pPr>
        <w:pStyle w:val="ConsPlusNormal"/>
        <w:jc w:val="both"/>
      </w:pPr>
    </w:p>
    <w:p w:rsidR="00E92971" w:rsidRDefault="00E92971">
      <w:pPr>
        <w:pStyle w:val="ConsPlusTitle"/>
        <w:ind w:firstLine="540"/>
        <w:jc w:val="both"/>
        <w:outlineLvl w:val="2"/>
      </w:pPr>
      <w:r>
        <w:t>4.6. Требования к применяемым механизмам оценки качества образовательной программы.</w:t>
      </w:r>
    </w:p>
    <w:p w:rsidR="00E92971" w:rsidRDefault="00E92971">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E92971" w:rsidRDefault="00E92971">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E92971" w:rsidRDefault="00E92971">
      <w:pPr>
        <w:pStyle w:val="ConsPlusNormal"/>
        <w:spacing w:before="220"/>
        <w:ind w:firstLine="540"/>
        <w:jc w:val="both"/>
      </w:pPr>
      <w:r>
        <w:t xml:space="preserve">4.6.3. Внешняя оценка качества образовательной программы может осуществляться при </w:t>
      </w:r>
      <w:r>
        <w:lastRenderedPageBreak/>
        <w:t>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E92971" w:rsidRDefault="00E92971">
      <w:pPr>
        <w:pStyle w:val="ConsPlusNormal"/>
        <w:jc w:val="both"/>
      </w:pPr>
    </w:p>
    <w:p w:rsidR="00E92971" w:rsidRDefault="00E92971">
      <w:pPr>
        <w:pStyle w:val="ConsPlusNormal"/>
        <w:jc w:val="both"/>
      </w:pPr>
    </w:p>
    <w:p w:rsidR="00E92971" w:rsidRDefault="00E92971">
      <w:pPr>
        <w:pStyle w:val="ConsPlusNormal"/>
        <w:jc w:val="both"/>
      </w:pPr>
    </w:p>
    <w:p w:rsidR="00E92971" w:rsidRDefault="00E92971">
      <w:pPr>
        <w:pStyle w:val="ConsPlusNormal"/>
        <w:jc w:val="both"/>
      </w:pPr>
    </w:p>
    <w:p w:rsidR="00E92971" w:rsidRDefault="00E92971">
      <w:pPr>
        <w:pStyle w:val="ConsPlusNormal"/>
        <w:jc w:val="both"/>
      </w:pPr>
    </w:p>
    <w:p w:rsidR="00E92971" w:rsidRDefault="00E92971">
      <w:pPr>
        <w:pStyle w:val="ConsPlusNormal"/>
        <w:jc w:val="right"/>
        <w:outlineLvl w:val="1"/>
      </w:pPr>
      <w:r>
        <w:t>Приложение N 1</w:t>
      </w:r>
    </w:p>
    <w:p w:rsidR="00E92971" w:rsidRDefault="00E92971">
      <w:pPr>
        <w:pStyle w:val="ConsPlusNormal"/>
        <w:jc w:val="right"/>
      </w:pPr>
      <w:r>
        <w:t>к ФГОС СПО по специальности 09.02.06</w:t>
      </w:r>
    </w:p>
    <w:p w:rsidR="00E92971" w:rsidRDefault="00E92971">
      <w:pPr>
        <w:pStyle w:val="ConsPlusNormal"/>
        <w:jc w:val="right"/>
      </w:pPr>
      <w:r>
        <w:t>Сетевое и системное администрирование</w:t>
      </w:r>
    </w:p>
    <w:p w:rsidR="00E92971" w:rsidRDefault="00E92971">
      <w:pPr>
        <w:pStyle w:val="ConsPlusNormal"/>
        <w:jc w:val="both"/>
      </w:pPr>
    </w:p>
    <w:p w:rsidR="00E92971" w:rsidRDefault="00E92971">
      <w:pPr>
        <w:pStyle w:val="ConsPlusTitle"/>
        <w:jc w:val="center"/>
      </w:pPr>
      <w:bookmarkStart w:id="6" w:name="P258"/>
      <w:bookmarkEnd w:id="6"/>
      <w:r>
        <w:t>ПЕРЕЧЕНЬ</w:t>
      </w:r>
    </w:p>
    <w:p w:rsidR="00E92971" w:rsidRDefault="00E92971">
      <w:pPr>
        <w:pStyle w:val="ConsPlusTitle"/>
        <w:jc w:val="center"/>
      </w:pPr>
      <w:r>
        <w:t>ПРОФЕССИОНАЛЬНЫХ СТАНДАРТОВ, СООТВЕТСТВУЮЩИХ</w:t>
      </w:r>
    </w:p>
    <w:p w:rsidR="00E92971" w:rsidRDefault="00E92971">
      <w:pPr>
        <w:pStyle w:val="ConsPlusTitle"/>
        <w:jc w:val="center"/>
      </w:pPr>
      <w:r>
        <w:t>ПРОФЕССИОНАЛЬНОЙ ДЕЯТЕЛЬНОСТИ ВЫПУСКНИКОВ ОБРАЗОВАТЕЛЬНОЙ</w:t>
      </w:r>
    </w:p>
    <w:p w:rsidR="00E92971" w:rsidRDefault="00E92971">
      <w:pPr>
        <w:pStyle w:val="ConsPlusTitle"/>
        <w:jc w:val="center"/>
      </w:pPr>
      <w:r>
        <w:t>ПРОГРАММЫ СРЕДНЕГО ПРОФЕССИОНАЛЬНОГО ОБРАЗОВАНИЯ</w:t>
      </w:r>
    </w:p>
    <w:p w:rsidR="00E92971" w:rsidRDefault="00E92971">
      <w:pPr>
        <w:pStyle w:val="ConsPlusTitle"/>
        <w:jc w:val="center"/>
      </w:pPr>
      <w:r>
        <w:t>ПО СПЕЦИАЛЬНОСТИ 09.02.06 СЕТЕВОЕ</w:t>
      </w:r>
    </w:p>
    <w:p w:rsidR="00E92971" w:rsidRDefault="00E92971">
      <w:pPr>
        <w:pStyle w:val="ConsPlusTitle"/>
        <w:jc w:val="center"/>
      </w:pPr>
      <w:r>
        <w:t>И СИСТЕМНОЕ АДМИНИСТРИРОВАНИЕ</w:t>
      </w:r>
    </w:p>
    <w:p w:rsidR="00E92971" w:rsidRDefault="00E929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37"/>
        <w:gridCol w:w="6406"/>
      </w:tblGrid>
      <w:tr w:rsidR="00E92971">
        <w:tc>
          <w:tcPr>
            <w:tcW w:w="2637" w:type="dxa"/>
          </w:tcPr>
          <w:p w:rsidR="00E92971" w:rsidRDefault="00E92971">
            <w:pPr>
              <w:pStyle w:val="ConsPlusNormal"/>
              <w:jc w:val="center"/>
            </w:pPr>
            <w:r>
              <w:t>Код профессионального стандарта</w:t>
            </w:r>
          </w:p>
        </w:tc>
        <w:tc>
          <w:tcPr>
            <w:tcW w:w="6406" w:type="dxa"/>
          </w:tcPr>
          <w:p w:rsidR="00E92971" w:rsidRDefault="00E92971">
            <w:pPr>
              <w:pStyle w:val="ConsPlusNormal"/>
              <w:jc w:val="center"/>
            </w:pPr>
            <w:r>
              <w:t>Наименование профессионального стандарта</w:t>
            </w:r>
          </w:p>
        </w:tc>
      </w:tr>
      <w:tr w:rsidR="00E92971">
        <w:tc>
          <w:tcPr>
            <w:tcW w:w="2637" w:type="dxa"/>
          </w:tcPr>
          <w:p w:rsidR="00E92971" w:rsidRDefault="00E92971">
            <w:pPr>
              <w:pStyle w:val="ConsPlusNormal"/>
            </w:pPr>
            <w:r>
              <w:t>06.026</w:t>
            </w:r>
          </w:p>
        </w:tc>
        <w:tc>
          <w:tcPr>
            <w:tcW w:w="6406" w:type="dxa"/>
          </w:tcPr>
          <w:p w:rsidR="00E92971" w:rsidRDefault="00E92971">
            <w:pPr>
              <w:pStyle w:val="ConsPlusNormal"/>
              <w:jc w:val="both"/>
            </w:pPr>
            <w:r>
              <w:t xml:space="preserve">Профессиональный </w:t>
            </w:r>
            <w:hyperlink r:id="rId17">
              <w:r>
                <w:rPr>
                  <w:color w:val="0000FF"/>
                </w:rPr>
                <w:t>стандарт</w:t>
              </w:r>
            </w:hyperlink>
            <w:r>
              <w:t xml:space="preserve"> "Системный администратор информационно-коммуникационных систем", утвержден приказом Министерства труда и социальной защиты Российской Федерации от 5 октября 2015 г. N 684н (зарегистрирован Министерством юстиции Российской Федерации 19 октября 2015 г., регистрационный N 39361)</w:t>
            </w:r>
          </w:p>
        </w:tc>
      </w:tr>
    </w:tbl>
    <w:p w:rsidR="00E92971" w:rsidRDefault="00E92971">
      <w:pPr>
        <w:pStyle w:val="ConsPlusNormal"/>
        <w:jc w:val="both"/>
      </w:pPr>
    </w:p>
    <w:p w:rsidR="00E92971" w:rsidRDefault="00E92971">
      <w:pPr>
        <w:pStyle w:val="ConsPlusNormal"/>
        <w:jc w:val="both"/>
      </w:pPr>
    </w:p>
    <w:p w:rsidR="00E92971" w:rsidRDefault="00E92971">
      <w:pPr>
        <w:pStyle w:val="ConsPlusNormal"/>
        <w:jc w:val="both"/>
      </w:pPr>
    </w:p>
    <w:p w:rsidR="00E92971" w:rsidRDefault="00E92971">
      <w:pPr>
        <w:pStyle w:val="ConsPlusNormal"/>
        <w:jc w:val="both"/>
      </w:pPr>
    </w:p>
    <w:p w:rsidR="00E92971" w:rsidRDefault="00E92971">
      <w:pPr>
        <w:pStyle w:val="ConsPlusNormal"/>
        <w:jc w:val="both"/>
      </w:pPr>
    </w:p>
    <w:p w:rsidR="00E92971" w:rsidRDefault="00E92971">
      <w:pPr>
        <w:pStyle w:val="ConsPlusNormal"/>
        <w:jc w:val="right"/>
        <w:outlineLvl w:val="1"/>
      </w:pPr>
      <w:r>
        <w:t>Приложение N 2</w:t>
      </w:r>
    </w:p>
    <w:p w:rsidR="00E92971" w:rsidRDefault="00E92971">
      <w:pPr>
        <w:pStyle w:val="ConsPlusNormal"/>
        <w:jc w:val="right"/>
      </w:pPr>
      <w:r>
        <w:t>К ФГОС СПО по специальности 09.02.06</w:t>
      </w:r>
    </w:p>
    <w:p w:rsidR="00E92971" w:rsidRDefault="00E92971">
      <w:pPr>
        <w:pStyle w:val="ConsPlusNormal"/>
        <w:jc w:val="right"/>
      </w:pPr>
      <w:r>
        <w:t>Сетевое и системное администрирование</w:t>
      </w:r>
    </w:p>
    <w:p w:rsidR="00E92971" w:rsidRDefault="00E92971">
      <w:pPr>
        <w:pStyle w:val="ConsPlusNormal"/>
        <w:jc w:val="both"/>
      </w:pPr>
    </w:p>
    <w:p w:rsidR="00E92971" w:rsidRDefault="00E92971">
      <w:pPr>
        <w:pStyle w:val="ConsPlusTitle"/>
        <w:jc w:val="center"/>
      </w:pPr>
      <w:bookmarkStart w:id="7" w:name="P278"/>
      <w:bookmarkEnd w:id="7"/>
      <w:r>
        <w:t>МИНИМАЛЬНЫЕ ТРЕБОВАНИЯ</w:t>
      </w:r>
    </w:p>
    <w:p w:rsidR="00E92971" w:rsidRDefault="00E92971">
      <w:pPr>
        <w:pStyle w:val="ConsPlusTitle"/>
        <w:jc w:val="center"/>
      </w:pPr>
      <w:r>
        <w:t>К РЕЗУЛЬТАТАМ ОСВОЕНИЯ ОСНОВНЫХ ВИДОВ ДЕЯТЕЛЬНОСТИ</w:t>
      </w:r>
    </w:p>
    <w:p w:rsidR="00E92971" w:rsidRDefault="00E92971">
      <w:pPr>
        <w:pStyle w:val="ConsPlusTitle"/>
        <w:jc w:val="center"/>
      </w:pPr>
      <w:r>
        <w:t>ОБРАЗОВАТЕЛЬНОЙ ПРОГРАММЫ СРЕДНЕГО ПРОФЕССИОНАЛЬНОГО</w:t>
      </w:r>
    </w:p>
    <w:p w:rsidR="00E92971" w:rsidRDefault="00E92971">
      <w:pPr>
        <w:pStyle w:val="ConsPlusTitle"/>
        <w:jc w:val="center"/>
      </w:pPr>
      <w:r>
        <w:t>ОБРАЗОВАНИЯ ПО СПЕЦИАЛЬНОСТИ 09.02.06 СЕТЕВОЕ</w:t>
      </w:r>
    </w:p>
    <w:p w:rsidR="00E92971" w:rsidRDefault="00E92971">
      <w:pPr>
        <w:pStyle w:val="ConsPlusTitle"/>
        <w:jc w:val="center"/>
      </w:pPr>
      <w:r>
        <w:t>И СИСТЕМНОЕ АДМИНИСТРИРОВАНИЕ</w:t>
      </w:r>
    </w:p>
    <w:p w:rsidR="00E92971" w:rsidRDefault="00E929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6120"/>
      </w:tblGrid>
      <w:tr w:rsidR="00E92971">
        <w:tc>
          <w:tcPr>
            <w:tcW w:w="2942" w:type="dxa"/>
          </w:tcPr>
          <w:p w:rsidR="00E92971" w:rsidRDefault="00E92971">
            <w:pPr>
              <w:pStyle w:val="ConsPlusNormal"/>
              <w:jc w:val="center"/>
            </w:pPr>
            <w:r>
              <w:t>Основной вид деятельности</w:t>
            </w:r>
          </w:p>
        </w:tc>
        <w:tc>
          <w:tcPr>
            <w:tcW w:w="6120" w:type="dxa"/>
          </w:tcPr>
          <w:p w:rsidR="00E92971" w:rsidRDefault="00E92971">
            <w:pPr>
              <w:pStyle w:val="ConsPlusNormal"/>
              <w:jc w:val="center"/>
            </w:pPr>
            <w:r>
              <w:t>Требования к знаниям, умениям, практическому опыту</w:t>
            </w:r>
          </w:p>
        </w:tc>
      </w:tr>
      <w:tr w:rsidR="00E92971">
        <w:tc>
          <w:tcPr>
            <w:tcW w:w="2942" w:type="dxa"/>
          </w:tcPr>
          <w:p w:rsidR="00E92971" w:rsidRDefault="00E92971">
            <w:pPr>
              <w:pStyle w:val="ConsPlusNormal"/>
            </w:pPr>
            <w:r>
              <w:t>Выполнение работ по проектированию сетевой инфраструктуры</w:t>
            </w:r>
          </w:p>
        </w:tc>
        <w:tc>
          <w:tcPr>
            <w:tcW w:w="6120" w:type="dxa"/>
          </w:tcPr>
          <w:p w:rsidR="00E92971" w:rsidRDefault="00E92971">
            <w:pPr>
              <w:pStyle w:val="ConsPlusNormal"/>
              <w:jc w:val="both"/>
            </w:pPr>
            <w:r>
              <w:t>знать:</w:t>
            </w:r>
          </w:p>
          <w:p w:rsidR="00E92971" w:rsidRDefault="00E92971">
            <w:pPr>
              <w:pStyle w:val="ConsPlusNormal"/>
              <w:ind w:firstLine="283"/>
              <w:jc w:val="both"/>
            </w:pPr>
            <w:r>
              <w:t>общие принципы построения сетей, сетевых топологий, многослойной модели OSI, требований к компьютерным сетям;</w:t>
            </w:r>
          </w:p>
          <w:p w:rsidR="00E92971" w:rsidRDefault="00E92971">
            <w:pPr>
              <w:pStyle w:val="ConsPlusNormal"/>
              <w:ind w:firstLine="283"/>
              <w:jc w:val="both"/>
            </w:pPr>
            <w:r>
              <w:t xml:space="preserve">архитектуру протоколов, стандартизации сетей, этапов </w:t>
            </w:r>
            <w:r>
              <w:lastRenderedPageBreak/>
              <w:t>проектирования сетевой инфраструктуры;</w:t>
            </w:r>
          </w:p>
          <w:p w:rsidR="00E92971" w:rsidRDefault="00E92971">
            <w:pPr>
              <w:pStyle w:val="ConsPlusNormal"/>
              <w:ind w:firstLine="283"/>
              <w:jc w:val="both"/>
            </w:pPr>
            <w:r>
              <w:t>базовые протоколы и технологии локальных сетей;</w:t>
            </w:r>
          </w:p>
          <w:p w:rsidR="00E92971" w:rsidRDefault="00E92971">
            <w:pPr>
              <w:pStyle w:val="ConsPlusNormal"/>
              <w:ind w:firstLine="283"/>
              <w:jc w:val="both"/>
            </w:pPr>
            <w:r>
              <w:t>принципы построения высокоскоростных локальных сетей;</w:t>
            </w:r>
          </w:p>
          <w:p w:rsidR="00E92971" w:rsidRDefault="00E92971">
            <w:pPr>
              <w:pStyle w:val="ConsPlusNormal"/>
              <w:ind w:firstLine="283"/>
              <w:jc w:val="both"/>
            </w:pPr>
            <w:r>
              <w:t>стандарты кабелей, основные виды коммуникационных устройств, терминов, понятий, стандартов и типовых элементов структурированной кабельной системы.</w:t>
            </w:r>
          </w:p>
          <w:p w:rsidR="00E92971" w:rsidRDefault="00E92971">
            <w:pPr>
              <w:pStyle w:val="ConsPlusNormal"/>
              <w:jc w:val="both"/>
            </w:pPr>
            <w:r>
              <w:t>уметь:</w:t>
            </w:r>
          </w:p>
          <w:p w:rsidR="00E92971" w:rsidRDefault="00E92971">
            <w:pPr>
              <w:pStyle w:val="ConsPlusNormal"/>
              <w:ind w:firstLine="283"/>
              <w:jc w:val="both"/>
            </w:pPr>
            <w:r>
              <w:t>проектировать локальную сеть, выбирать сетевые топологии;</w:t>
            </w:r>
          </w:p>
          <w:p w:rsidR="00E92971" w:rsidRDefault="00E92971">
            <w:pPr>
              <w:pStyle w:val="ConsPlusNormal"/>
              <w:ind w:firstLine="283"/>
              <w:jc w:val="both"/>
            </w:pPr>
            <w:r>
              <w:t>использовать многофункциональные приборы мониторинга, программно-аппаратные средства технического контроля локальной сети.</w:t>
            </w:r>
          </w:p>
          <w:p w:rsidR="00E92971" w:rsidRDefault="00E92971">
            <w:pPr>
              <w:pStyle w:val="ConsPlusNormal"/>
              <w:jc w:val="both"/>
            </w:pPr>
            <w:r>
              <w:t>иметь практический опыт в:</w:t>
            </w:r>
          </w:p>
          <w:p w:rsidR="00E92971" w:rsidRDefault="00E92971">
            <w:pPr>
              <w:pStyle w:val="ConsPlusNormal"/>
              <w:ind w:firstLine="283"/>
              <w:jc w:val="both"/>
            </w:pPr>
            <w:r>
              <w:t>проектировании архитектуры локальной сети в соответствии с поставленной задачей;</w:t>
            </w:r>
          </w:p>
          <w:p w:rsidR="00E92971" w:rsidRDefault="00E92971">
            <w:pPr>
              <w:pStyle w:val="ConsPlusNormal"/>
              <w:ind w:firstLine="283"/>
              <w:jc w:val="both"/>
            </w:pPr>
            <w:r>
              <w:t>установке и настройке сетевых протоколов и сетевого оборудования в соответствии с конкретной задачей;</w:t>
            </w:r>
          </w:p>
          <w:p w:rsidR="00E92971" w:rsidRDefault="00E92971">
            <w:pPr>
              <w:pStyle w:val="ConsPlusNormal"/>
              <w:ind w:firstLine="283"/>
              <w:jc w:val="both"/>
            </w:pPr>
            <w:r>
              <w:t>выборе технологии, инструментальных средств при организации процесса исследования объектов сетевой инфраструктуры;</w:t>
            </w:r>
          </w:p>
          <w:p w:rsidR="00E92971" w:rsidRDefault="00E92971">
            <w:pPr>
              <w:pStyle w:val="ConsPlusNormal"/>
              <w:ind w:firstLine="283"/>
              <w:jc w:val="both"/>
            </w:pPr>
            <w:r>
              <w:t>обеспечении безопасного хранения и передачи информации в локальной сети;</w:t>
            </w:r>
          </w:p>
          <w:p w:rsidR="00E92971" w:rsidRDefault="00E92971">
            <w:pPr>
              <w:pStyle w:val="ConsPlusNormal"/>
              <w:ind w:firstLine="283"/>
              <w:jc w:val="both"/>
            </w:pPr>
            <w:r>
              <w:t>использовании специального программного обеспечения для моделирования, проектирования и тестирования компьютерных сетей.</w:t>
            </w:r>
          </w:p>
        </w:tc>
      </w:tr>
      <w:tr w:rsidR="00E92971">
        <w:tc>
          <w:tcPr>
            <w:tcW w:w="2942" w:type="dxa"/>
          </w:tcPr>
          <w:p w:rsidR="00E92971" w:rsidRDefault="00E92971">
            <w:pPr>
              <w:pStyle w:val="ConsPlusNormal"/>
            </w:pPr>
            <w:r>
              <w:lastRenderedPageBreak/>
              <w:t>Организация сетевого администрирования</w:t>
            </w:r>
          </w:p>
        </w:tc>
        <w:tc>
          <w:tcPr>
            <w:tcW w:w="6120" w:type="dxa"/>
          </w:tcPr>
          <w:p w:rsidR="00E92971" w:rsidRDefault="00E92971">
            <w:pPr>
              <w:pStyle w:val="ConsPlusNormal"/>
              <w:jc w:val="both"/>
            </w:pPr>
            <w:r>
              <w:t>знать:</w:t>
            </w:r>
          </w:p>
          <w:p w:rsidR="00E92971" w:rsidRDefault="00E92971">
            <w:pPr>
              <w:pStyle w:val="ConsPlusNormal"/>
              <w:ind w:firstLine="283"/>
              <w:jc w:val="both"/>
            </w:pPr>
            <w:r>
              <w:t>основные направления администрирования компьютерных сетей;</w:t>
            </w:r>
          </w:p>
          <w:p w:rsidR="00E92971" w:rsidRDefault="00E92971">
            <w:pPr>
              <w:pStyle w:val="ConsPlusNormal"/>
              <w:ind w:firstLine="283"/>
              <w:jc w:val="both"/>
            </w:pPr>
            <w:r>
              <w:t>утилиты, функции, удаленное управление сервером;</w:t>
            </w:r>
          </w:p>
          <w:p w:rsidR="00E92971" w:rsidRDefault="00E92971">
            <w:pPr>
              <w:pStyle w:val="ConsPlusNormal"/>
              <w:ind w:firstLine="283"/>
              <w:jc w:val="both"/>
            </w:pPr>
            <w:r>
              <w:t>технологию безопасности, протоколов авторизации, конфиденциальности и безопасности при работе с сетевыми ресурсами.</w:t>
            </w:r>
          </w:p>
          <w:p w:rsidR="00E92971" w:rsidRDefault="00E92971">
            <w:pPr>
              <w:pStyle w:val="ConsPlusNormal"/>
              <w:jc w:val="both"/>
            </w:pPr>
            <w:r>
              <w:t>уметь:</w:t>
            </w:r>
          </w:p>
          <w:p w:rsidR="00E92971" w:rsidRDefault="00E92971">
            <w:pPr>
              <w:pStyle w:val="ConsPlusNormal"/>
              <w:ind w:firstLine="283"/>
              <w:jc w:val="both"/>
            </w:pPr>
            <w:r>
              <w:t>администрировать локальные вычислительные сети;</w:t>
            </w:r>
          </w:p>
          <w:p w:rsidR="00E92971" w:rsidRDefault="00E92971">
            <w:pPr>
              <w:pStyle w:val="ConsPlusNormal"/>
              <w:ind w:firstLine="283"/>
              <w:jc w:val="both"/>
            </w:pPr>
            <w:r>
              <w:t>принимать меры по устранению возможных сбоев;</w:t>
            </w:r>
          </w:p>
          <w:p w:rsidR="00E92971" w:rsidRDefault="00E92971">
            <w:pPr>
              <w:pStyle w:val="ConsPlusNormal"/>
              <w:ind w:firstLine="283"/>
              <w:jc w:val="both"/>
            </w:pPr>
            <w:r>
              <w:t>обеспечивать защиту при подключении к информационно-телекоммуникационной сети "Интернет".</w:t>
            </w:r>
          </w:p>
          <w:p w:rsidR="00E92971" w:rsidRDefault="00E92971">
            <w:pPr>
              <w:pStyle w:val="ConsPlusNormal"/>
              <w:jc w:val="both"/>
            </w:pPr>
            <w:r>
              <w:t>иметь практический опыт в:</w:t>
            </w:r>
          </w:p>
          <w:p w:rsidR="00E92971" w:rsidRDefault="00E92971">
            <w:pPr>
              <w:pStyle w:val="ConsPlusNormal"/>
              <w:ind w:firstLine="283"/>
              <w:jc w:val="both"/>
            </w:pPr>
            <w:r>
              <w:t>установке, настройке и сопровождении, контроле использования сервера и рабочих станций для безопасной передачи информации.</w:t>
            </w:r>
          </w:p>
        </w:tc>
      </w:tr>
      <w:tr w:rsidR="00E92971">
        <w:tc>
          <w:tcPr>
            <w:tcW w:w="2942" w:type="dxa"/>
          </w:tcPr>
          <w:p w:rsidR="00E92971" w:rsidRDefault="00E92971">
            <w:pPr>
              <w:pStyle w:val="ConsPlusNormal"/>
              <w:ind w:left="34" w:firstLine="5"/>
            </w:pPr>
            <w:r>
              <w:t>Эксплуатация объектов сетевой инфраструктуры</w:t>
            </w:r>
          </w:p>
        </w:tc>
        <w:tc>
          <w:tcPr>
            <w:tcW w:w="6120" w:type="dxa"/>
          </w:tcPr>
          <w:p w:rsidR="00E92971" w:rsidRDefault="00E92971">
            <w:pPr>
              <w:pStyle w:val="ConsPlusNormal"/>
              <w:jc w:val="both"/>
            </w:pPr>
            <w:r>
              <w:t>знать:</w:t>
            </w:r>
          </w:p>
          <w:p w:rsidR="00E92971" w:rsidRDefault="00E92971">
            <w:pPr>
              <w:pStyle w:val="ConsPlusNormal"/>
              <w:ind w:firstLine="283"/>
              <w:jc w:val="both"/>
            </w:pPr>
            <w:r>
              <w:t>архитектуру и функции систем управления сетями, стандарты систем управления;</w:t>
            </w:r>
          </w:p>
          <w:p w:rsidR="00E92971" w:rsidRDefault="00E92971">
            <w:pPr>
              <w:pStyle w:val="ConsPlusNormal"/>
              <w:ind w:firstLine="283"/>
              <w:jc w:val="both"/>
            </w:pPr>
            <w:r>
              <w:t>средства мониторинга и анализа локальных сетей;</w:t>
            </w:r>
          </w:p>
          <w:p w:rsidR="00E92971" w:rsidRDefault="00E92971">
            <w:pPr>
              <w:pStyle w:val="ConsPlusNormal"/>
              <w:ind w:firstLine="283"/>
              <w:jc w:val="both"/>
            </w:pPr>
            <w:r>
              <w:t>методы устранения неисправностей в технических средствах.</w:t>
            </w:r>
          </w:p>
          <w:p w:rsidR="00E92971" w:rsidRDefault="00E92971">
            <w:pPr>
              <w:pStyle w:val="ConsPlusNormal"/>
              <w:jc w:val="both"/>
            </w:pPr>
            <w:r>
              <w:t>уметь:</w:t>
            </w:r>
          </w:p>
          <w:p w:rsidR="00E92971" w:rsidRDefault="00E92971">
            <w:pPr>
              <w:pStyle w:val="ConsPlusNormal"/>
              <w:ind w:firstLine="283"/>
              <w:jc w:val="both"/>
            </w:pPr>
            <w:r>
              <w:t>выполнять мониторинг и анализ работы локальной сети с помощью программно-аппаратных средств;</w:t>
            </w:r>
          </w:p>
          <w:p w:rsidR="00E92971" w:rsidRDefault="00E92971">
            <w:pPr>
              <w:pStyle w:val="ConsPlusNormal"/>
              <w:ind w:firstLine="283"/>
              <w:jc w:val="both"/>
            </w:pPr>
            <w:r>
              <w:t xml:space="preserve">осуществлять диагностику и поиск неисправностей всех </w:t>
            </w:r>
            <w:r>
              <w:lastRenderedPageBreak/>
              <w:t>компонентов сети;</w:t>
            </w:r>
          </w:p>
          <w:p w:rsidR="00E92971" w:rsidRDefault="00E92971">
            <w:pPr>
              <w:pStyle w:val="ConsPlusNormal"/>
              <w:ind w:firstLine="283"/>
              <w:jc w:val="both"/>
            </w:pPr>
            <w:r>
              <w:t>выполнять действия по устранению неисправностей.</w:t>
            </w:r>
          </w:p>
          <w:p w:rsidR="00E92971" w:rsidRDefault="00E92971">
            <w:pPr>
              <w:pStyle w:val="ConsPlusNormal"/>
              <w:jc w:val="both"/>
            </w:pPr>
            <w:r>
              <w:t>иметь практический опыт в:</w:t>
            </w:r>
          </w:p>
          <w:p w:rsidR="00E92971" w:rsidRDefault="00E92971">
            <w:pPr>
              <w:pStyle w:val="ConsPlusNormal"/>
              <w:ind w:firstLine="283"/>
              <w:jc w:val="both"/>
            </w:pPr>
            <w:r>
              <w:t>обслуживании сетевой инфраструктуры, восстановлении работоспособности сети после сбоя;</w:t>
            </w:r>
          </w:p>
          <w:p w:rsidR="00E92971" w:rsidRDefault="00E92971">
            <w:pPr>
              <w:pStyle w:val="ConsPlusNormal"/>
              <w:ind w:firstLine="283"/>
              <w:jc w:val="both"/>
            </w:pPr>
            <w:r>
              <w:t>удаленном администрировании и восстановлении работоспособности сетевой инфраструктуры;</w:t>
            </w:r>
          </w:p>
          <w:p w:rsidR="00E92971" w:rsidRDefault="00E92971">
            <w:pPr>
              <w:pStyle w:val="ConsPlusNormal"/>
              <w:ind w:firstLine="283"/>
              <w:jc w:val="both"/>
            </w:pPr>
            <w:r>
              <w:t>поддержке пользователей сети, настройке аппаратного и программного обеспечения сетевой инфраструктуры.</w:t>
            </w:r>
          </w:p>
        </w:tc>
      </w:tr>
      <w:tr w:rsidR="00E92971">
        <w:tc>
          <w:tcPr>
            <w:tcW w:w="2942" w:type="dxa"/>
          </w:tcPr>
          <w:p w:rsidR="00E92971" w:rsidRDefault="00E92971">
            <w:pPr>
              <w:pStyle w:val="ConsPlusNormal"/>
              <w:ind w:left="24"/>
            </w:pPr>
            <w:r>
              <w:lastRenderedPageBreak/>
              <w:t>Управление сетевыми сервисами.</w:t>
            </w:r>
          </w:p>
        </w:tc>
        <w:tc>
          <w:tcPr>
            <w:tcW w:w="6120" w:type="dxa"/>
          </w:tcPr>
          <w:p w:rsidR="00E92971" w:rsidRDefault="00E92971">
            <w:pPr>
              <w:pStyle w:val="ConsPlusNormal"/>
              <w:jc w:val="both"/>
            </w:pPr>
            <w:r>
              <w:t>знать:</w:t>
            </w:r>
          </w:p>
          <w:p w:rsidR="00E92971" w:rsidRDefault="00E92971">
            <w:pPr>
              <w:pStyle w:val="ConsPlusNormal"/>
              <w:ind w:firstLine="283"/>
              <w:jc w:val="both"/>
            </w:pPr>
            <w:r>
              <w:t>принципы эффективной организации работы подразделений технической поддержки пользователей и клиентов (ITIL);</w:t>
            </w:r>
          </w:p>
          <w:p w:rsidR="00E92971" w:rsidRDefault="00E92971">
            <w:pPr>
              <w:pStyle w:val="ConsPlusNormal"/>
              <w:ind w:firstLine="283"/>
              <w:jc w:val="both"/>
            </w:pPr>
            <w:r>
              <w:t>специализированное программное обеспечение поддержки работы с клиентами.</w:t>
            </w:r>
          </w:p>
          <w:p w:rsidR="00E92971" w:rsidRDefault="00E92971">
            <w:pPr>
              <w:pStyle w:val="ConsPlusNormal"/>
              <w:jc w:val="both"/>
            </w:pPr>
            <w:r>
              <w:t>уметь:</w:t>
            </w:r>
          </w:p>
          <w:p w:rsidR="00E92971" w:rsidRDefault="00E92971">
            <w:pPr>
              <w:pStyle w:val="ConsPlusNormal"/>
              <w:ind w:firstLine="283"/>
              <w:jc w:val="both"/>
            </w:pPr>
            <w:r>
              <w:t>формализовать процессы управления инцидентами и проблемами;</w:t>
            </w:r>
          </w:p>
          <w:p w:rsidR="00E92971" w:rsidRDefault="00E92971">
            <w:pPr>
              <w:pStyle w:val="ConsPlusNormal"/>
              <w:ind w:firstLine="283"/>
              <w:jc w:val="both"/>
            </w:pPr>
            <w:r>
              <w:t>формализовать процессы технологической поддержки.</w:t>
            </w:r>
          </w:p>
          <w:p w:rsidR="00E92971" w:rsidRDefault="00E92971">
            <w:pPr>
              <w:pStyle w:val="ConsPlusNormal"/>
              <w:jc w:val="both"/>
            </w:pPr>
            <w:r>
              <w:t>иметь практический опыт в:</w:t>
            </w:r>
          </w:p>
          <w:p w:rsidR="00E92971" w:rsidRDefault="00E92971">
            <w:pPr>
              <w:pStyle w:val="ConsPlusNormal"/>
              <w:ind w:firstLine="283"/>
              <w:jc w:val="both"/>
            </w:pPr>
            <w:r>
              <w:t>использовании инструментальных средств для управления сетевыми сервисами.</w:t>
            </w:r>
          </w:p>
        </w:tc>
      </w:tr>
      <w:tr w:rsidR="00E92971">
        <w:tc>
          <w:tcPr>
            <w:tcW w:w="2942" w:type="dxa"/>
          </w:tcPr>
          <w:p w:rsidR="00E92971" w:rsidRDefault="00E92971">
            <w:pPr>
              <w:pStyle w:val="ConsPlusNormal"/>
              <w:ind w:left="10" w:firstLine="10"/>
            </w:pPr>
            <w:r>
              <w:t>Сопровождение модернизации сетевой инфраструктуры</w:t>
            </w:r>
          </w:p>
        </w:tc>
        <w:tc>
          <w:tcPr>
            <w:tcW w:w="6120" w:type="dxa"/>
          </w:tcPr>
          <w:p w:rsidR="00E92971" w:rsidRDefault="00E92971">
            <w:pPr>
              <w:pStyle w:val="ConsPlusNormal"/>
              <w:jc w:val="both"/>
            </w:pPr>
            <w:r>
              <w:t>знать:</w:t>
            </w:r>
          </w:p>
          <w:p w:rsidR="00E92971" w:rsidRDefault="00E92971">
            <w:pPr>
              <w:pStyle w:val="ConsPlusNormal"/>
              <w:ind w:firstLine="283"/>
              <w:jc w:val="both"/>
            </w:pPr>
            <w:r>
              <w:t>функциональные возможности системного программного обеспечения с учетом новых версий;</w:t>
            </w:r>
          </w:p>
          <w:p w:rsidR="00E92971" w:rsidRDefault="00E92971">
            <w:pPr>
              <w:pStyle w:val="ConsPlusNormal"/>
              <w:ind w:firstLine="283"/>
              <w:jc w:val="both"/>
            </w:pPr>
            <w:r>
              <w:t>основы методологии дизайна архитектуры сети, в том числе с использованием "периметра", модульный подход к дизайну.</w:t>
            </w:r>
          </w:p>
          <w:p w:rsidR="00E92971" w:rsidRDefault="00E92971">
            <w:pPr>
              <w:pStyle w:val="ConsPlusNormal"/>
              <w:jc w:val="both"/>
            </w:pPr>
            <w:r>
              <w:t>уметь:</w:t>
            </w:r>
          </w:p>
          <w:p w:rsidR="00E92971" w:rsidRDefault="00E92971">
            <w:pPr>
              <w:pStyle w:val="ConsPlusNormal"/>
              <w:ind w:firstLine="283"/>
              <w:jc w:val="both"/>
            </w:pPr>
            <w:r>
              <w:t>планировать и поддерживать сетевую инфраструктуру;</w:t>
            </w:r>
          </w:p>
          <w:p w:rsidR="00E92971" w:rsidRDefault="00E92971">
            <w:pPr>
              <w:pStyle w:val="ConsPlusNormal"/>
              <w:ind w:firstLine="283"/>
              <w:jc w:val="both"/>
            </w:pPr>
            <w:r>
              <w:t>оптимизировать работу сервера и устранять неполадки с помощью инструментальных средств.</w:t>
            </w:r>
          </w:p>
          <w:p w:rsidR="00E92971" w:rsidRDefault="00E92971">
            <w:pPr>
              <w:pStyle w:val="ConsPlusNormal"/>
              <w:jc w:val="both"/>
            </w:pPr>
            <w:r>
              <w:t>иметь практический опыт в:</w:t>
            </w:r>
          </w:p>
          <w:p w:rsidR="00E92971" w:rsidRDefault="00E92971">
            <w:pPr>
              <w:pStyle w:val="ConsPlusNormal"/>
              <w:ind w:firstLine="283"/>
              <w:jc w:val="both"/>
            </w:pPr>
            <w:r>
              <w:t>настройке, планировании и поддержке сетевой инфраструктуры;</w:t>
            </w:r>
          </w:p>
          <w:p w:rsidR="00E92971" w:rsidRDefault="00E92971">
            <w:pPr>
              <w:pStyle w:val="ConsPlusNormal"/>
              <w:ind w:firstLine="283"/>
              <w:jc w:val="both"/>
            </w:pPr>
            <w:r>
              <w:t>структурировании и выделении модулей сети, разработке сетевых топологий в соответствии с требованиями отказоустойчивости и повышения производительности корпоративной сети.</w:t>
            </w:r>
          </w:p>
        </w:tc>
      </w:tr>
    </w:tbl>
    <w:p w:rsidR="00E92971" w:rsidRDefault="00E92971">
      <w:pPr>
        <w:pStyle w:val="ConsPlusNormal"/>
        <w:jc w:val="both"/>
      </w:pPr>
    </w:p>
    <w:p w:rsidR="00E92971" w:rsidRDefault="00E92971">
      <w:pPr>
        <w:pStyle w:val="ConsPlusNormal"/>
        <w:jc w:val="both"/>
      </w:pPr>
    </w:p>
    <w:p w:rsidR="00E92971" w:rsidRDefault="00E92971">
      <w:pPr>
        <w:pStyle w:val="ConsPlusNormal"/>
        <w:pBdr>
          <w:bottom w:val="single" w:sz="6" w:space="0" w:color="auto"/>
        </w:pBdr>
        <w:spacing w:before="100" w:after="100"/>
        <w:jc w:val="both"/>
        <w:rPr>
          <w:sz w:val="2"/>
          <w:szCs w:val="2"/>
        </w:rPr>
      </w:pPr>
    </w:p>
    <w:p w:rsidR="00625094" w:rsidRDefault="00625094">
      <w:bookmarkStart w:id="8" w:name="_GoBack"/>
      <w:bookmarkEnd w:id="8"/>
    </w:p>
    <w:sectPr w:rsidR="00625094" w:rsidSect="00D95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71"/>
    <w:rsid w:val="00625094"/>
    <w:rsid w:val="00E92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288F5-32CD-452A-8919-3CFD1F1D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29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9297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9297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42B2B69DDA2B8FD31E97089B9514D20DF3478140F572D55917C290CF463F42295C42B178DC299E4E02F5AA4293FE089B2A0E54296E2A15UBM9L" TargetMode="External"/><Relationship Id="rId13" Type="http://schemas.openxmlformats.org/officeDocument/2006/relationships/hyperlink" Target="consultantplus://offline/ref=9B42B2B69DDA2B8FD31E97089B9514D20DF3478140F572D55917C290CF463F42295C42B178DC299E4C02F5AA4293FE089B2A0E54296E2A15UBM9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B42B2B69DDA2B8FD31E97089B9514D20FF3458945F272D55917C290CF463F42295C42B178DC2B9D4902F5AA4293FE089B2A0E54296E2A15UBM9L" TargetMode="External"/><Relationship Id="rId12" Type="http://schemas.openxmlformats.org/officeDocument/2006/relationships/hyperlink" Target="consultantplus://offline/ref=9B42B2B69DDA2B8FD31E97089B9514D20DF3448E45F072D55917C290CF463F42295C42B178DC22994D02F5AA4293FE089B2A0E54296E2A15UBM9L" TargetMode="External"/><Relationship Id="rId17" Type="http://schemas.openxmlformats.org/officeDocument/2006/relationships/hyperlink" Target="consultantplus://offline/ref=9B42B2B69DDA2B8FD31E97089B9514D20FFC448E42FB72D55917C290CF463F42295C42B178DC2B9F4702F5AA4293FE089B2A0E54296E2A15UBM9L" TargetMode="External"/><Relationship Id="rId2" Type="http://schemas.openxmlformats.org/officeDocument/2006/relationships/settings" Target="settings.xml"/><Relationship Id="rId16" Type="http://schemas.openxmlformats.org/officeDocument/2006/relationships/hyperlink" Target="consultantplus://offline/ref=9B42B2B69DDA2B8FD31E97089B9514D20DF3478140F572D55917C290CF463F42295C42B178DC299E4602F5AA4293FE089B2A0E54296E2A15UBM9L" TargetMode="External"/><Relationship Id="rId1" Type="http://schemas.openxmlformats.org/officeDocument/2006/relationships/styles" Target="styles.xml"/><Relationship Id="rId6" Type="http://schemas.openxmlformats.org/officeDocument/2006/relationships/hyperlink" Target="consultantplus://offline/ref=9B42B2B69DDA2B8FD31E97089B9514D20CFC448F45FA72D55917C290CF463F42295C42B178DC2B9B4C02F5AA4293FE089B2A0E54296E2A15UBM9L" TargetMode="External"/><Relationship Id="rId11" Type="http://schemas.openxmlformats.org/officeDocument/2006/relationships/hyperlink" Target="consultantplus://offline/ref=9B42B2B69DDA2B8FD31E97089B9514D20AF0438946F272D55917C290CF463F42295C42B178DC299B4702F5AA4293FE089B2A0E54296E2A15UBM9L" TargetMode="External"/><Relationship Id="rId5" Type="http://schemas.openxmlformats.org/officeDocument/2006/relationships/hyperlink" Target="consultantplus://offline/ref=9B42B2B69DDA2B8FD31E97089B9514D20DF3478140F572D55917C290CF463F42295C42B178DC299E4E02F5AA4293FE089B2A0E54296E2A15UBM9L" TargetMode="External"/><Relationship Id="rId15" Type="http://schemas.openxmlformats.org/officeDocument/2006/relationships/hyperlink" Target="consultantplus://offline/ref=9B42B2B69DDA2B8FD31E97089B9514D20DF3478140F572D55917C290CF463F42295C42B178DC299E4802F5AA4293FE089B2A0E54296E2A15UBM9L" TargetMode="External"/><Relationship Id="rId10" Type="http://schemas.openxmlformats.org/officeDocument/2006/relationships/hyperlink" Target="consultantplus://offline/ref=9B42B2B69DDA2B8FD31E97089B9514D20DF3478140F572D55917C290CF463F42295C42B178DC299E4F02F5AA4293FE089B2A0E54296E2A15UBM9L"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9B42B2B69DDA2B8FD31E97089B9514D20CF5478E46F272D55917C290CF463F423B5C1ABD78DE359F4D17A3FB04UCM5L" TargetMode="External"/><Relationship Id="rId14" Type="http://schemas.openxmlformats.org/officeDocument/2006/relationships/hyperlink" Target="consultantplus://offline/ref=9B42B2B69DDA2B8FD31E97089B9514D20DF3478140F572D55917C290CF463F42295C42B178DC299E4A02F5AA4293FE089B2A0E54296E2A15UBM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5567</Words>
  <Characters>31734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Шиян Татьяна Ивановна</dc:creator>
  <cp:keywords/>
  <dc:description/>
  <cp:lastModifiedBy>Шиян Татьяна Ивановна</cp:lastModifiedBy>
  <cp:revision>1</cp:revision>
  <dcterms:created xsi:type="dcterms:W3CDTF">2023-03-02T11:12:00Z</dcterms:created>
  <dcterms:modified xsi:type="dcterms:W3CDTF">2023-03-02T11:12:00Z</dcterms:modified>
</cp:coreProperties>
</file>